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AB11" w14:textId="77777777" w:rsidR="005D044A" w:rsidRPr="00B37697" w:rsidRDefault="005D044A" w:rsidP="00312029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t>3. Management issues and strategies</w:t>
      </w:r>
    </w:p>
    <w:p w14:paraId="72838144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A030298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t>Dams and reservoirs</w:t>
      </w:r>
    </w:p>
    <w:p w14:paraId="2087427C" w14:textId="77777777" w:rsidR="005D044A" w:rsidRPr="00B37697" w:rsidRDefault="005D044A" w:rsidP="0031202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Examine the hydrological changes resulting from the construction of dams and reservoirs. Examine the costs and benefits of dams and reservoirs as part of multi-purpose schemes. </w:t>
      </w:r>
    </w:p>
    <w:p w14:paraId="000E4A8B" w14:textId="77777777" w:rsidR="005D044A" w:rsidRDefault="005D044A" w:rsidP="00312029">
      <w:pPr>
        <w:tabs>
          <w:tab w:val="left" w:pos="954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1BE7C0" w14:textId="77777777" w:rsidR="005915EB" w:rsidRPr="00B37697" w:rsidRDefault="005915EB" w:rsidP="00312029">
      <w:pPr>
        <w:tabs>
          <w:tab w:val="left" w:pos="954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F4E7284" w14:textId="77777777" w:rsidR="001C4C9E" w:rsidRPr="005915EB" w:rsidRDefault="001C4C9E" w:rsidP="00312029">
      <w:pPr>
        <w:tabs>
          <w:tab w:val="left" w:pos="954"/>
        </w:tabs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Hydrological changes from dams and reservoirs:</w:t>
      </w:r>
    </w:p>
    <w:p w14:paraId="3F8BF863" w14:textId="77777777" w:rsidR="001C4C9E" w:rsidRPr="00B37697" w:rsidRDefault="001C4C9E" w:rsidP="00312029">
      <w:pPr>
        <w:tabs>
          <w:tab w:val="left" w:pos="954"/>
        </w:tabs>
        <w:rPr>
          <w:rFonts w:ascii="Arial" w:hAnsi="Arial" w:cs="Arial"/>
          <w:sz w:val="28"/>
          <w:szCs w:val="28"/>
          <w:u w:val="single"/>
          <w:lang w:val="en-US"/>
        </w:rPr>
      </w:pP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879"/>
      </w:tblGrid>
      <w:tr w:rsidR="001C4C9E" w:rsidRPr="00B37697" w14:paraId="494B3226" w14:textId="77777777" w:rsidTr="00296002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4CB8C" w14:textId="77777777" w:rsidR="001C4C9E" w:rsidRPr="00B37697" w:rsidRDefault="001C4C9E" w:rsidP="00312029">
            <w:pPr>
              <w:spacing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CHANGES TO HYDROLOGY UPSTREAM OF DAMS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1B50A" w14:textId="77777777" w:rsidR="001C4C9E" w:rsidRPr="00B37697" w:rsidRDefault="001C4C9E" w:rsidP="00312029">
            <w:pPr>
              <w:spacing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CHANGES TO HYDROLOGY DOWNSTREAM OF DAMS</w:t>
            </w:r>
          </w:p>
        </w:tc>
      </w:tr>
      <w:tr w:rsidR="001C4C9E" w:rsidRPr="00B37697" w14:paraId="3E6625EE" w14:textId="77777777" w:rsidTr="00296002">
        <w:tc>
          <w:tcPr>
            <w:tcW w:w="4485" w:type="dxa"/>
            <w:tcBorders>
              <w:top w:val="single" w:sz="6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FBCC3" w14:textId="77777777" w:rsidR="001C4C9E" w:rsidRPr="00B37697" w:rsidRDefault="001C4C9E" w:rsidP="00312029">
            <w:pPr>
              <w:numPr>
                <w:ilvl w:val="0"/>
                <w:numId w:val="3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Increased evaporation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rates because reservoirs have a larger surface area than rivers.</w:t>
            </w:r>
          </w:p>
          <w:p w14:paraId="10896055" w14:textId="77777777" w:rsidR="001C4C9E" w:rsidRPr="00B37697" w:rsidRDefault="001C4C9E" w:rsidP="00312029">
            <w:pPr>
              <w:numPr>
                <w:ilvl w:val="0"/>
                <w:numId w:val="3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increase in the amount of surface store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(reservoirs are an artificial store).</w:t>
            </w:r>
          </w:p>
          <w:p w14:paraId="0141480B" w14:textId="77777777" w:rsidR="001C4C9E" w:rsidRPr="00B37697" w:rsidRDefault="001C4C9E" w:rsidP="00312029">
            <w:pPr>
              <w:numPr>
                <w:ilvl w:val="0"/>
                <w:numId w:val="3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reduction in the velocity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the river upstream. </w:t>
            </w:r>
          </w:p>
          <w:p w14:paraId="40757316" w14:textId="77777777" w:rsidR="001C4C9E" w:rsidRPr="00B37697" w:rsidRDefault="001C4C9E" w:rsidP="00312029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Increased sedimentation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can lower the depth of the river and the reservoir. Again this will reduce velocity and may also reduce storage capacity.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CE975" w14:textId="77777777" w:rsidR="001C4C9E" w:rsidRPr="00B37697" w:rsidRDefault="001C4C9E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River discharge will decrease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because water is being held behind the dam.</w:t>
            </w:r>
          </w:p>
          <w:p w14:paraId="74252A55" w14:textId="77777777" w:rsidR="001C4C9E" w:rsidRPr="00B37697" w:rsidRDefault="00296002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Erosion of riverbed </w:t>
            </w:r>
            <w:r w:rsidRPr="00B3769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but no sedimentation. </w:t>
            </w:r>
          </w:p>
          <w:p w14:paraId="50D5F065" w14:textId="77777777" w:rsidR="001C4C9E" w:rsidRPr="00B37697" w:rsidRDefault="00296002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Less </w:t>
            </w:r>
            <w:r w:rsidRPr="00B376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load transported</w:t>
            </w:r>
          </w:p>
          <w:p w14:paraId="3A7433B9" w14:textId="77777777" w:rsidR="001C4C9E" w:rsidRPr="00B37697" w:rsidRDefault="00296002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1C4C9E"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alinity </w:t>
            </w:r>
            <w:r w:rsidR="001C4C9E" w:rsidRPr="00B3769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of the water and the ground may increase.</w:t>
            </w:r>
          </w:p>
          <w:p w14:paraId="16F122AA" w14:textId="77777777" w:rsidR="00296002" w:rsidRPr="00B37697" w:rsidRDefault="00296002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Increased velocity</w:t>
            </w:r>
          </w:p>
          <w:p w14:paraId="3BCBA129" w14:textId="77777777" w:rsidR="00296002" w:rsidRPr="00B37697" w:rsidRDefault="00296002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1C4C9E"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emperature </w:t>
            </w:r>
            <w:r w:rsidRPr="00B3769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reduction</w:t>
            </w:r>
            <w:r w:rsidR="001C4C9E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as water released from reservoirs is often colder (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depth). </w:t>
            </w:r>
          </w:p>
          <w:p w14:paraId="0DF26DBA" w14:textId="77777777" w:rsidR="001C4C9E" w:rsidRPr="00B37697" w:rsidRDefault="001C4C9E" w:rsidP="00312029">
            <w:pPr>
              <w:numPr>
                <w:ilvl w:val="0"/>
                <w:numId w:val="4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water may also be </w:t>
            </w:r>
            <w:r w:rsidRPr="00B376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less oxygenated 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than natural free flowing water.</w:t>
            </w:r>
          </w:p>
          <w:p w14:paraId="28682528" w14:textId="77777777" w:rsidR="001C4C9E" w:rsidRPr="00B37697" w:rsidRDefault="001C4C9E" w:rsidP="00312029">
            <w:pPr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amount of depositional landforms may reduce</w:t>
            </w:r>
            <w:r w:rsidR="00296002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6FC9F05A" w14:textId="77777777" w:rsidR="001C4C9E" w:rsidRPr="00B37697" w:rsidRDefault="001C4C9E" w:rsidP="00312029">
      <w:pPr>
        <w:tabs>
          <w:tab w:val="left" w:pos="954"/>
        </w:tabs>
        <w:rPr>
          <w:rFonts w:ascii="Arial" w:hAnsi="Arial" w:cs="Arial"/>
          <w:sz w:val="28"/>
          <w:szCs w:val="28"/>
          <w:u w:val="single"/>
          <w:lang w:val="en-US"/>
        </w:rPr>
      </w:pPr>
    </w:p>
    <w:p w14:paraId="3116A52E" w14:textId="77777777" w:rsidR="00296002" w:rsidRPr="00B37697" w:rsidRDefault="00296002" w:rsidP="00312029">
      <w:pPr>
        <w:tabs>
          <w:tab w:val="left" w:pos="954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Dams are nowadays built as multipurpose schemes, meaning that they may provide renewable energy, prevent floods and create water storage.</w:t>
      </w:r>
    </w:p>
    <w:p w14:paraId="4CCBB28C" w14:textId="77777777" w:rsidR="00296002" w:rsidRPr="00B37697" w:rsidRDefault="00296002" w:rsidP="00312029">
      <w:pPr>
        <w:tabs>
          <w:tab w:val="left" w:pos="954"/>
        </w:tabs>
        <w:rPr>
          <w:rFonts w:ascii="Arial" w:hAnsi="Arial" w:cs="Arial"/>
          <w:lang w:val="en-US"/>
        </w:rPr>
      </w:pPr>
    </w:p>
    <w:p w14:paraId="3D8D80B9" w14:textId="77777777" w:rsidR="00296002" w:rsidRPr="00B37697" w:rsidRDefault="00296002" w:rsidP="00312029">
      <w:pPr>
        <w:tabs>
          <w:tab w:val="left" w:pos="954"/>
        </w:tabs>
        <w:rPr>
          <w:rFonts w:ascii="Arial" w:hAnsi="Arial" w:cs="Arial"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sz w:val="28"/>
          <w:szCs w:val="28"/>
          <w:u w:val="single"/>
          <w:lang w:val="en-US"/>
        </w:rPr>
        <w:t>Three Gorges Dam</w:t>
      </w:r>
    </w:p>
    <w:p w14:paraId="78900734" w14:textId="77777777" w:rsidR="00296002" w:rsidRPr="00B37697" w:rsidRDefault="00296002" w:rsidP="00312029">
      <w:pPr>
        <w:tabs>
          <w:tab w:val="left" w:pos="954"/>
        </w:tabs>
        <w:rPr>
          <w:rFonts w:ascii="Arial" w:hAnsi="Arial" w:cs="Arial"/>
          <w:lang w:val="en-US"/>
        </w:rPr>
      </w:pPr>
    </w:p>
    <w:p w14:paraId="48715977" w14:textId="18A067EE" w:rsidR="00296002" w:rsidRPr="00B37697" w:rsidRDefault="00296002" w:rsidP="00312029">
      <w:pPr>
        <w:pStyle w:val="Listenabsatz"/>
        <w:numPr>
          <w:ilvl w:val="0"/>
          <w:numId w:val="6"/>
        </w:numPr>
        <w:tabs>
          <w:tab w:val="left" w:pos="954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The multipurp</w:t>
      </w:r>
      <w:r w:rsidR="005915EB">
        <w:rPr>
          <w:rFonts w:ascii="Arial" w:hAnsi="Arial" w:cs="Arial"/>
          <w:lang w:val="en-US"/>
        </w:rPr>
        <w:t>ose dam is located on the Yangtz</w:t>
      </w:r>
      <w:r w:rsidRPr="00B37697">
        <w:rPr>
          <w:rFonts w:ascii="Arial" w:hAnsi="Arial" w:cs="Arial"/>
          <w:lang w:val="en-US"/>
        </w:rPr>
        <w:t>e river in central China</w:t>
      </w:r>
    </w:p>
    <w:p w14:paraId="3F820292" w14:textId="77777777" w:rsidR="00296002" w:rsidRPr="00B37697" w:rsidRDefault="00296002" w:rsidP="00312029">
      <w:pPr>
        <w:pStyle w:val="Listenabsatz"/>
        <w:numPr>
          <w:ilvl w:val="0"/>
          <w:numId w:val="5"/>
        </w:numPr>
        <w:tabs>
          <w:tab w:val="left" w:pos="954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Largest dam in the world</w:t>
      </w:r>
    </w:p>
    <w:p w14:paraId="79A97ACB" w14:textId="77777777" w:rsidR="00296002" w:rsidRPr="00B37697" w:rsidRDefault="00296002" w:rsidP="00312029">
      <w:pPr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5589"/>
      </w:tblGrid>
      <w:tr w:rsidR="00296002" w:rsidRPr="00B37697" w14:paraId="7FCEEBF5" w14:textId="77777777" w:rsidTr="002960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8C331" w14:textId="77777777" w:rsidR="00296002" w:rsidRPr="00B37697" w:rsidRDefault="00296002" w:rsidP="00312029">
            <w:pPr>
              <w:spacing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/>
              </w:rPr>
              <w:t>ADVANTAGES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51BF9" w14:textId="77777777" w:rsidR="00296002" w:rsidRPr="00B37697" w:rsidRDefault="00296002" w:rsidP="00312029">
            <w:pPr>
              <w:spacing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/>
              </w:rPr>
              <w:t>DISADVANTAGES</w:t>
            </w:r>
          </w:p>
        </w:tc>
      </w:tr>
      <w:tr w:rsidR="00296002" w:rsidRPr="00B37697" w14:paraId="2C0F0284" w14:textId="77777777" w:rsidTr="002960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F014D" w14:textId="77777777" w:rsidR="00CD69E4" w:rsidRPr="00B37697" w:rsidRDefault="00CD69E4" w:rsidP="00312029">
            <w:pPr>
              <w:pStyle w:val="Listenabsatz"/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Reducing pollution (renewable)</w:t>
            </w:r>
          </w:p>
          <w:p w14:paraId="4C21C502" w14:textId="77777777" w:rsidR="00296002" w:rsidRPr="00B37697" w:rsidRDefault="00296002" w:rsidP="00312029">
            <w:pPr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It produces over 18,000 MW of clean renewable energy.</w:t>
            </w:r>
          </w:p>
          <w:p w14:paraId="468FB5FE" w14:textId="77777777" w:rsidR="00296002" w:rsidRPr="00B37697" w:rsidRDefault="00296002" w:rsidP="00312029">
            <w:pPr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Protects over 10 million residents downstream from the risk of flooding.</w:t>
            </w:r>
          </w:p>
          <w:p w14:paraId="1245AA11" w14:textId="77777777" w:rsidR="00296002" w:rsidRPr="00B37697" w:rsidRDefault="00CD69E4" w:rsidP="00312029">
            <w:pPr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Improved for navigation.</w:t>
            </w:r>
          </w:p>
          <w:p w14:paraId="159A0B05" w14:textId="77777777" w:rsidR="00296002" w:rsidRPr="00B37697" w:rsidRDefault="00296002" w:rsidP="00312029">
            <w:pPr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Creation of jobs</w:t>
            </w:r>
          </w:p>
          <w:p w14:paraId="51A5852C" w14:textId="77777777" w:rsidR="00296002" w:rsidRPr="00B37697" w:rsidRDefault="00296002" w:rsidP="00312029">
            <w:pPr>
              <w:numPr>
                <w:ilvl w:val="0"/>
                <w:numId w:val="7"/>
              </w:numPr>
              <w:shd w:val="clear" w:color="auto" w:fill="FFFFFF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Tourist destination </w:t>
            </w:r>
          </w:p>
          <w:p w14:paraId="55F2D854" w14:textId="77777777" w:rsidR="00296002" w:rsidRPr="00B37697" w:rsidRDefault="00296002" w:rsidP="00312029">
            <w:pPr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735" w:right="2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Storage of water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1E535" w14:textId="77777777" w:rsidR="00296002" w:rsidRPr="00B37697" w:rsidRDefault="00CD69E4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296002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edimentation behind 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dam </w:t>
            </w:r>
            <w:r w:rsidR="00296002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stops alluvium reaching the floodplain downstream.</w:t>
            </w:r>
          </w:p>
          <w:p w14:paraId="26A3022A" w14:textId="77777777" w:rsidR="00296002" w:rsidRPr="00B37697" w:rsidRDefault="00296002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increased river traffic is blamed for the extinction of the </w:t>
            </w:r>
            <w:proofErr w:type="spellStart"/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Yangtse</w:t>
            </w:r>
            <w:proofErr w:type="spellEnd"/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river dolphin. </w:t>
            </w:r>
            <w:r w:rsidR="00CD69E4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turgeon </w:t>
            </w:r>
            <w:proofErr w:type="gramStart"/>
            <w:r w:rsidR="00CD69E4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threatened</w:t>
            </w:r>
            <w:proofErr w:type="gramEnd"/>
            <w:r w:rsidR="00CD69E4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as it can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not reach its breeding grounds.</w:t>
            </w:r>
          </w:p>
          <w:p w14:paraId="5696CBEA" w14:textId="77777777" w:rsidR="00296002" w:rsidRPr="00B37697" w:rsidRDefault="00296002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Risk of dam failure due to seismic </w:t>
            </w:r>
            <w:r w:rsidR="00CD69E4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activities.</w:t>
            </w:r>
          </w:p>
          <w:p w14:paraId="7219B4DC" w14:textId="77777777" w:rsidR="00296002" w:rsidRPr="00B37697" w:rsidRDefault="00296002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flooding of the reservoir forced over 1.3 million people to be relocated.</w:t>
            </w:r>
          </w:p>
          <w:p w14:paraId="5F3C487E" w14:textId="77777777" w:rsidR="00296002" w:rsidRPr="00B37697" w:rsidRDefault="00296002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Fertile land was lost in the process of flooding</w:t>
            </w:r>
          </w:p>
          <w:p w14:paraId="26B5EB42" w14:textId="77777777" w:rsidR="00296002" w:rsidRPr="00B37697" w:rsidRDefault="00CD69E4" w:rsidP="00312029">
            <w:pPr>
              <w:numPr>
                <w:ilvl w:val="0"/>
                <w:numId w:val="8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Cost:</w:t>
            </w:r>
            <w:r w:rsidR="00296002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$70 billion </w:t>
            </w:r>
          </w:p>
        </w:tc>
      </w:tr>
    </w:tbl>
    <w:p w14:paraId="56E05CFD" w14:textId="77777777" w:rsidR="00296002" w:rsidRPr="00B37697" w:rsidRDefault="00296002" w:rsidP="00312029">
      <w:pPr>
        <w:tabs>
          <w:tab w:val="left" w:pos="954"/>
        </w:tabs>
        <w:rPr>
          <w:rFonts w:ascii="Arial" w:hAnsi="Arial" w:cs="Arial"/>
          <w:lang w:val="en-US"/>
        </w:rPr>
      </w:pPr>
    </w:p>
    <w:p w14:paraId="785C4A58" w14:textId="77777777" w:rsidR="00ED1198" w:rsidRPr="00B37697" w:rsidRDefault="00ED1198" w:rsidP="00312029">
      <w:pPr>
        <w:rPr>
          <w:rFonts w:ascii="Arial" w:hAnsi="Arial" w:cs="Arial"/>
          <w:lang w:val="en-US"/>
        </w:rPr>
      </w:pPr>
    </w:p>
    <w:p w14:paraId="079D1C84" w14:textId="77777777" w:rsidR="00ED1198" w:rsidRPr="00B37697" w:rsidRDefault="00ED1198" w:rsidP="00312029">
      <w:pPr>
        <w:rPr>
          <w:rFonts w:ascii="Arial" w:hAnsi="Arial" w:cs="Arial"/>
          <w:lang w:val="en-US"/>
        </w:rPr>
      </w:pPr>
    </w:p>
    <w:p w14:paraId="315BA1E3" w14:textId="77777777" w:rsidR="00ED1198" w:rsidRPr="00B37697" w:rsidRDefault="00ED1198" w:rsidP="00312029">
      <w:pPr>
        <w:rPr>
          <w:rFonts w:ascii="Arial" w:hAnsi="Arial" w:cs="Arial"/>
          <w:lang w:val="en-US"/>
        </w:rPr>
      </w:pPr>
    </w:p>
    <w:p w14:paraId="235E4234" w14:textId="77777777" w:rsidR="00ED1198" w:rsidRPr="00B37697" w:rsidRDefault="00ED1198" w:rsidP="00312029">
      <w:pPr>
        <w:rPr>
          <w:rFonts w:ascii="Arial" w:hAnsi="Arial" w:cs="Arial"/>
          <w:lang w:val="en-US"/>
        </w:rPr>
      </w:pPr>
    </w:p>
    <w:p w14:paraId="1B6041BF" w14:textId="77777777" w:rsidR="00ED1198" w:rsidRPr="00B37697" w:rsidRDefault="00ED1198" w:rsidP="00312029">
      <w:pPr>
        <w:rPr>
          <w:rFonts w:ascii="Arial" w:hAnsi="Arial" w:cs="Arial"/>
          <w:lang w:val="en-US"/>
        </w:rPr>
      </w:pPr>
    </w:p>
    <w:p w14:paraId="56C70058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Floodplain management</w:t>
      </w:r>
    </w:p>
    <w:p w14:paraId="2B652682" w14:textId="77777777" w:rsidR="005D044A" w:rsidRPr="00B37697" w:rsidRDefault="005D044A" w:rsidP="0031202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Explain the stream channel processes (erosion, transport, deposition) and explain the resultant landforms found on floodplains. Examine the human modifications of a floodplain and their effect on the size and probability of floods. Evaluate the costs and benefits of alternative stream management strategies. </w:t>
      </w:r>
    </w:p>
    <w:p w14:paraId="62830A56" w14:textId="77777777" w:rsidR="00ED1198" w:rsidRDefault="00ED1198" w:rsidP="0031202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CBFCCD5" w14:textId="77777777" w:rsidR="005915EB" w:rsidRPr="00B37697" w:rsidRDefault="005915EB" w:rsidP="0031202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8307F86" w14:textId="77777777" w:rsidR="00ED1198" w:rsidRPr="005915EB" w:rsidRDefault="00ED1198" w:rsidP="00312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Stream channel processes:</w:t>
      </w:r>
    </w:p>
    <w:p w14:paraId="5799224D" w14:textId="77777777" w:rsidR="00ED1198" w:rsidRPr="00B37697" w:rsidRDefault="00ED1198" w:rsidP="00312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28C5D005" w14:textId="77777777" w:rsidR="00ED1198" w:rsidRPr="00B37697" w:rsidRDefault="00ED1198" w:rsidP="0031202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Erosion: </w:t>
      </w:r>
      <w:r w:rsidRPr="00B37697">
        <w:rPr>
          <w:rFonts w:ascii="Arial" w:hAnsi="Arial" w:cs="Arial"/>
          <w:lang w:val="en-US"/>
        </w:rPr>
        <w:t>Wearing away of bed, bank and load of a river.</w:t>
      </w:r>
    </w:p>
    <w:p w14:paraId="47CA26CF" w14:textId="77777777" w:rsidR="00ED1198" w:rsidRPr="00B37697" w:rsidRDefault="00ED1198" w:rsidP="0031202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Attrition: </w:t>
      </w:r>
      <w:r w:rsidRPr="00B37697">
        <w:rPr>
          <w:rFonts w:ascii="Arial" w:hAnsi="Arial" w:cs="Arial"/>
          <w:lang w:val="en-US"/>
        </w:rPr>
        <w:t>Wearing away of load creating smaller, rounder particles.</w:t>
      </w:r>
    </w:p>
    <w:p w14:paraId="313FA89E" w14:textId="7C2FA86D" w:rsidR="00ED1198" w:rsidRPr="00B37697" w:rsidRDefault="00ED1198" w:rsidP="0031202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Hydraulic Action: </w:t>
      </w:r>
      <w:r w:rsidRPr="00B37697">
        <w:rPr>
          <w:rFonts w:ascii="Arial" w:hAnsi="Arial" w:cs="Arial"/>
          <w:lang w:val="en-US"/>
        </w:rPr>
        <w:t xml:space="preserve">Forces of air and water on </w:t>
      </w:r>
      <w:r w:rsidR="001B34C8" w:rsidRPr="00B37697">
        <w:rPr>
          <w:rFonts w:ascii="Arial" w:hAnsi="Arial" w:cs="Arial"/>
          <w:lang w:val="en-US"/>
        </w:rPr>
        <w:t xml:space="preserve">riverbed, </w:t>
      </w:r>
      <w:r w:rsidRPr="00B37697">
        <w:rPr>
          <w:rFonts w:ascii="Arial" w:hAnsi="Arial" w:cs="Arial"/>
          <w:lang w:val="en-US"/>
        </w:rPr>
        <w:t>banks and in cracks.</w:t>
      </w:r>
    </w:p>
    <w:p w14:paraId="723491EF" w14:textId="77777777" w:rsidR="00ED1198" w:rsidRPr="00B37697" w:rsidRDefault="00ED1198" w:rsidP="0031202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Solution (Corrosion): </w:t>
      </w:r>
      <w:r w:rsidRPr="00B37697">
        <w:rPr>
          <w:rFonts w:ascii="Arial" w:hAnsi="Arial" w:cs="Arial"/>
          <w:lang w:val="en-US"/>
        </w:rPr>
        <w:t>Removal of chemical ions, especially calcium, which causes rocks to dissolve.</w:t>
      </w:r>
    </w:p>
    <w:p w14:paraId="65CF642D" w14:textId="77777777" w:rsidR="00ED1198" w:rsidRPr="00B37697" w:rsidRDefault="00ED1198" w:rsidP="0031202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Abrasion (</w:t>
      </w:r>
      <w:proofErr w:type="spellStart"/>
      <w:r w:rsidRPr="00B37697">
        <w:rPr>
          <w:rFonts w:ascii="Arial" w:hAnsi="Arial" w:cs="Arial"/>
          <w:b/>
          <w:lang w:val="en-US"/>
        </w:rPr>
        <w:t>Corrasion</w:t>
      </w:r>
      <w:proofErr w:type="spellEnd"/>
      <w:r w:rsidRPr="00B37697">
        <w:rPr>
          <w:rFonts w:ascii="Arial" w:hAnsi="Arial" w:cs="Arial"/>
          <w:b/>
          <w:lang w:val="en-US"/>
        </w:rPr>
        <w:t xml:space="preserve">): </w:t>
      </w:r>
      <w:r w:rsidRPr="00B37697">
        <w:rPr>
          <w:rFonts w:ascii="Arial" w:hAnsi="Arial" w:cs="Arial"/>
          <w:lang w:val="en-US"/>
        </w:rPr>
        <w:t>Wearing away of the bed and bank by the load.</w:t>
      </w:r>
    </w:p>
    <w:p w14:paraId="6042F0FB" w14:textId="77777777" w:rsidR="00ED1198" w:rsidRDefault="00ED1198" w:rsidP="00312029">
      <w:pPr>
        <w:jc w:val="both"/>
        <w:rPr>
          <w:rFonts w:ascii="Arial" w:hAnsi="Arial" w:cs="Arial"/>
          <w:sz w:val="36"/>
          <w:szCs w:val="36"/>
          <w:lang w:val="en-US"/>
        </w:rPr>
      </w:pPr>
      <w:r w:rsidRPr="00B37697">
        <w:rPr>
          <w:rFonts w:ascii="Arial" w:hAnsi="Arial" w:cs="Arial"/>
          <w:sz w:val="36"/>
          <w:szCs w:val="36"/>
          <w:lang w:val="en-US"/>
        </w:rPr>
        <w:t xml:space="preserve"> </w:t>
      </w:r>
    </w:p>
    <w:p w14:paraId="4521EA22" w14:textId="77777777" w:rsidR="005915EB" w:rsidRPr="00B37697" w:rsidRDefault="005915EB" w:rsidP="00312029">
      <w:pPr>
        <w:jc w:val="both"/>
        <w:rPr>
          <w:rFonts w:ascii="Arial" w:hAnsi="Arial" w:cs="Arial"/>
          <w:sz w:val="36"/>
          <w:szCs w:val="36"/>
          <w:lang w:val="en-US"/>
        </w:rPr>
      </w:pPr>
    </w:p>
    <w:p w14:paraId="0323B6D6" w14:textId="77777777" w:rsidR="00ED1198" w:rsidRPr="005915EB" w:rsidRDefault="00ED1198" w:rsidP="00312029">
      <w:pPr>
        <w:jc w:val="both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Factors affecting erosion:</w:t>
      </w:r>
    </w:p>
    <w:p w14:paraId="0C29E791" w14:textId="77777777" w:rsidR="00ED1198" w:rsidRPr="00B37697" w:rsidRDefault="00ED1198" w:rsidP="0031202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3EA56584" w14:textId="39CEC58C" w:rsidR="00ED1198" w:rsidRPr="00B37697" w:rsidRDefault="00ED1198" w:rsidP="0031202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Base level: </w:t>
      </w:r>
      <w:r w:rsidRPr="00B37697">
        <w:rPr>
          <w:rFonts w:ascii="Arial" w:hAnsi="Arial" w:cs="Arial"/>
          <w:lang w:val="en-US"/>
        </w:rPr>
        <w:t xml:space="preserve">The lowest level that a river can erode </w:t>
      </w:r>
      <w:r w:rsidR="001B34C8" w:rsidRPr="00B37697">
        <w:rPr>
          <w:rFonts w:ascii="Arial" w:hAnsi="Arial" w:cs="Arial"/>
          <w:lang w:val="en-US"/>
        </w:rPr>
        <w:t>(</w:t>
      </w:r>
      <w:r w:rsidRPr="00B37697">
        <w:rPr>
          <w:rFonts w:ascii="Arial" w:hAnsi="Arial" w:cs="Arial"/>
          <w:lang w:val="en-US"/>
        </w:rPr>
        <w:t>sea level or artificial bed)</w:t>
      </w:r>
      <w:r w:rsidR="001B34C8" w:rsidRPr="00B37697">
        <w:rPr>
          <w:rFonts w:ascii="Arial" w:hAnsi="Arial" w:cs="Arial"/>
          <w:lang w:val="en-US"/>
        </w:rPr>
        <w:t>.</w:t>
      </w:r>
    </w:p>
    <w:p w14:paraId="6A34607E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7666B3BD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Load: Heavier and sharper increases erosion</w:t>
      </w:r>
    </w:p>
    <w:p w14:paraId="5D0A3E10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Velocity and discharge: Increase </w:t>
      </w:r>
      <w:r w:rsidRPr="00B37697">
        <w:rPr>
          <w:rFonts w:ascii="Arial" w:hAnsi="Arial" w:cs="Arial"/>
          <w:lang w:val="en-US"/>
        </w:rPr>
        <w:sym w:font="Wingdings" w:char="F0E0"/>
      </w:r>
      <w:r w:rsidRPr="00B37697">
        <w:rPr>
          <w:rFonts w:ascii="Arial" w:hAnsi="Arial" w:cs="Arial"/>
          <w:lang w:val="en-US"/>
        </w:rPr>
        <w:t xml:space="preserve"> greater erosion potential</w:t>
      </w:r>
    </w:p>
    <w:p w14:paraId="6CFBD4EF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Gradient: Increase </w:t>
      </w:r>
      <w:r w:rsidRPr="00B37697">
        <w:rPr>
          <w:rFonts w:ascii="Arial" w:hAnsi="Arial" w:cs="Arial"/>
          <w:lang w:val="en-US"/>
        </w:rPr>
        <w:sym w:font="Wingdings" w:char="F0E0"/>
      </w:r>
      <w:r w:rsidRPr="00B37697">
        <w:rPr>
          <w:rFonts w:ascii="Arial" w:hAnsi="Arial" w:cs="Arial"/>
          <w:lang w:val="en-US"/>
        </w:rPr>
        <w:t xml:space="preserve"> greater erosion potential</w:t>
      </w:r>
    </w:p>
    <w:p w14:paraId="1424CEF6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Geology: Soft, unconsolidated rocks like sand or gravel are easily eroded</w:t>
      </w:r>
    </w:p>
    <w:p w14:paraId="632469D7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PH: Rates of solution are increased when water is more acidic</w:t>
      </w:r>
    </w:p>
    <w:p w14:paraId="06FD38F9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Human impact: Deforestation, dams and bridges interfere with a river’s natural flow and can increase the rate of erosion</w:t>
      </w:r>
    </w:p>
    <w:p w14:paraId="3B7F5018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Clear water erosion: Power of water</w:t>
      </w:r>
    </w:p>
    <w:p w14:paraId="1E3085EF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Vertical erosion: Rather up course, above base level with larger load particles</w:t>
      </w:r>
    </w:p>
    <w:p w14:paraId="468ED3CD" w14:textId="77777777" w:rsidR="00ED1198" w:rsidRPr="00B37697" w:rsidRDefault="00ED1198" w:rsidP="0031202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Horizontal (lateral) erosion: Middle and lower course, nearer to base level. Smaller load particles means more suspended load.</w:t>
      </w:r>
    </w:p>
    <w:p w14:paraId="70603F3A" w14:textId="77777777" w:rsidR="00ED1198" w:rsidRDefault="00ED1198" w:rsidP="00312029">
      <w:pPr>
        <w:jc w:val="both"/>
        <w:rPr>
          <w:rFonts w:ascii="Arial" w:hAnsi="Arial" w:cs="Arial"/>
          <w:lang w:val="en-US"/>
        </w:rPr>
      </w:pPr>
    </w:p>
    <w:p w14:paraId="412003A0" w14:textId="77777777" w:rsidR="005915EB" w:rsidRPr="00B37697" w:rsidRDefault="005915EB" w:rsidP="00312029">
      <w:pPr>
        <w:jc w:val="both"/>
        <w:rPr>
          <w:rFonts w:ascii="Arial" w:hAnsi="Arial" w:cs="Arial"/>
          <w:lang w:val="en-US"/>
        </w:rPr>
      </w:pPr>
    </w:p>
    <w:p w14:paraId="37669985" w14:textId="77777777" w:rsidR="00ED1198" w:rsidRPr="005915EB" w:rsidRDefault="00ED1198" w:rsidP="00312029">
      <w:pPr>
        <w:jc w:val="both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Transportation types</w:t>
      </w:r>
      <w:r w:rsidR="00C008E9" w:rsidRPr="005915EB">
        <w:rPr>
          <w:rFonts w:ascii="Arial" w:hAnsi="Arial" w:cs="Arial"/>
          <w:u w:val="single"/>
          <w:lang w:val="en-US"/>
        </w:rPr>
        <w:t xml:space="preserve"> &amp; deposition</w:t>
      </w:r>
      <w:r w:rsidRPr="005915EB">
        <w:rPr>
          <w:rFonts w:ascii="Arial" w:hAnsi="Arial" w:cs="Arial"/>
          <w:u w:val="single"/>
          <w:lang w:val="en-US"/>
        </w:rPr>
        <w:t>:</w:t>
      </w:r>
    </w:p>
    <w:p w14:paraId="761C4A1F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1D1CE0BE" w14:textId="09CBE7C3" w:rsidR="001B34C8" w:rsidRPr="00B37697" w:rsidRDefault="001B34C8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Capacity </w:t>
      </w:r>
      <w:r w:rsidRPr="00B37697">
        <w:rPr>
          <w:rFonts w:ascii="Arial" w:hAnsi="Arial" w:cs="Arial"/>
          <w:lang w:val="en-US"/>
        </w:rPr>
        <w:t>is the</w:t>
      </w:r>
      <w:r w:rsidRPr="00B37697">
        <w:rPr>
          <w:rFonts w:ascii="Arial" w:hAnsi="Arial" w:cs="Arial"/>
          <w:b/>
          <w:lang w:val="en-US"/>
        </w:rPr>
        <w:t xml:space="preserve"> </w:t>
      </w:r>
      <w:r w:rsidRPr="00B37697">
        <w:rPr>
          <w:rFonts w:ascii="Arial" w:hAnsi="Arial" w:cs="Arial"/>
          <w:lang w:val="en-US"/>
        </w:rPr>
        <w:t xml:space="preserve">amount of debris a stream can carry and </w:t>
      </w:r>
      <w:r w:rsidRPr="00B37697">
        <w:rPr>
          <w:rFonts w:ascii="Arial" w:hAnsi="Arial" w:cs="Arial"/>
          <w:b/>
          <w:lang w:val="en-US"/>
        </w:rPr>
        <w:t>competence</w:t>
      </w:r>
      <w:r w:rsidRPr="00B37697">
        <w:rPr>
          <w:rFonts w:ascii="Arial" w:hAnsi="Arial" w:cs="Arial"/>
          <w:lang w:val="en-US"/>
        </w:rPr>
        <w:t xml:space="preserve"> the diameter of the largest particle. </w:t>
      </w:r>
      <w:r w:rsidRPr="00B37697">
        <w:rPr>
          <w:rFonts w:ascii="Arial" w:hAnsi="Arial" w:cs="Arial"/>
          <w:b/>
          <w:lang w:val="en-US"/>
        </w:rPr>
        <w:t xml:space="preserve">Critical erosion velocity </w:t>
      </w:r>
      <w:r w:rsidRPr="00B37697">
        <w:rPr>
          <w:rFonts w:ascii="Arial" w:hAnsi="Arial" w:cs="Arial"/>
          <w:lang w:val="en-US"/>
        </w:rPr>
        <w:t xml:space="preserve">is the lowest velocity, at which debris can be moved. </w:t>
      </w:r>
      <w:proofErr w:type="spellStart"/>
      <w:r w:rsidRPr="00B37697">
        <w:rPr>
          <w:rFonts w:ascii="Arial" w:hAnsi="Arial" w:cs="Arial"/>
          <w:lang w:val="en-US"/>
        </w:rPr>
        <w:t>Hjulström</w:t>
      </w:r>
      <w:proofErr w:type="spellEnd"/>
      <w:r w:rsidRPr="00B37697">
        <w:rPr>
          <w:rFonts w:ascii="Arial" w:hAnsi="Arial" w:cs="Arial"/>
          <w:lang w:val="en-US"/>
        </w:rPr>
        <w:t xml:space="preserve"> curve shows required velocities to transport and deposit.</w:t>
      </w:r>
    </w:p>
    <w:p w14:paraId="6E86DA03" w14:textId="77777777" w:rsidR="001B34C8" w:rsidRPr="00B37697" w:rsidRDefault="001B34C8" w:rsidP="00312029">
      <w:pPr>
        <w:jc w:val="both"/>
        <w:rPr>
          <w:rFonts w:ascii="Arial" w:hAnsi="Arial" w:cs="Arial"/>
          <w:lang w:val="en-US"/>
        </w:rPr>
      </w:pPr>
    </w:p>
    <w:p w14:paraId="36547A0E" w14:textId="77777777" w:rsidR="00ED1198" w:rsidRPr="00B37697" w:rsidRDefault="00ED1198" w:rsidP="00312029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Suspension: Small particles held up by turbulent river flow</w:t>
      </w:r>
    </w:p>
    <w:p w14:paraId="61DB290D" w14:textId="77777777" w:rsidR="00ED1198" w:rsidRPr="00B37697" w:rsidRDefault="00ED1198" w:rsidP="00312029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Saltation: Heavier particles bounce or bump along the river bed</w:t>
      </w:r>
    </w:p>
    <w:p w14:paraId="2FC2B9E1" w14:textId="77777777" w:rsidR="00ED1198" w:rsidRPr="00B37697" w:rsidRDefault="00ED1198" w:rsidP="00312029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Solution: Chemical load carried dissolved in water</w:t>
      </w:r>
    </w:p>
    <w:p w14:paraId="5C61C4A1" w14:textId="77777777" w:rsidR="00ED1198" w:rsidRPr="00B37697" w:rsidRDefault="00ED1198" w:rsidP="00312029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Traction: Heaviest material dragged or rolled along river bed</w:t>
      </w:r>
    </w:p>
    <w:p w14:paraId="2DC130CD" w14:textId="77777777" w:rsidR="00ED1198" w:rsidRPr="00B37697" w:rsidRDefault="00ED1198" w:rsidP="00312029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Flotation: Leaves or twigs carried on the river surface</w:t>
      </w:r>
    </w:p>
    <w:p w14:paraId="6779F9EB" w14:textId="77777777" w:rsidR="00C008E9" w:rsidRPr="00B37697" w:rsidRDefault="00C008E9" w:rsidP="00312029">
      <w:pPr>
        <w:jc w:val="both"/>
        <w:rPr>
          <w:rFonts w:ascii="Arial" w:hAnsi="Arial" w:cs="Arial"/>
          <w:lang w:val="en-US"/>
        </w:rPr>
      </w:pPr>
    </w:p>
    <w:p w14:paraId="0278780E" w14:textId="77777777" w:rsidR="001B65BB" w:rsidRDefault="00C008E9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Deposition occurs as a river slows and loses energy. This occurs as a river floods a floodplain, enters the sea or during low-flow conditions. Large particles are deposited before smaller ones. Features of deposition include deltas, levees, slip-off slopes, oxbow lakes, braided channels and floodplains.</w:t>
      </w:r>
    </w:p>
    <w:p w14:paraId="0437F2D6" w14:textId="77777777" w:rsidR="005915EB" w:rsidRDefault="005915EB" w:rsidP="00312029">
      <w:pPr>
        <w:jc w:val="both"/>
        <w:rPr>
          <w:rFonts w:ascii="Arial" w:hAnsi="Arial" w:cs="Arial"/>
          <w:lang w:val="en-US"/>
        </w:rPr>
      </w:pPr>
    </w:p>
    <w:p w14:paraId="716BA9D2" w14:textId="77777777" w:rsidR="005915EB" w:rsidRPr="00B37697" w:rsidRDefault="005915EB" w:rsidP="00312029">
      <w:pPr>
        <w:jc w:val="both"/>
        <w:rPr>
          <w:rFonts w:ascii="Arial" w:hAnsi="Arial" w:cs="Arial"/>
          <w:lang w:val="en-US"/>
        </w:rPr>
      </w:pPr>
    </w:p>
    <w:p w14:paraId="3D8028AF" w14:textId="62A271F9" w:rsidR="00ED1198" w:rsidRPr="005915EB" w:rsidRDefault="00ED1198" w:rsidP="00312029">
      <w:pPr>
        <w:jc w:val="both"/>
        <w:rPr>
          <w:rFonts w:ascii="Arial" w:hAnsi="Arial" w:cs="Arial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River landforms:</w:t>
      </w:r>
    </w:p>
    <w:p w14:paraId="78A5938B" w14:textId="77777777" w:rsidR="00ED1198" w:rsidRPr="00B37697" w:rsidRDefault="00ED1198" w:rsidP="0031202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031A30C3" w14:textId="5E8A2133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CDE6F1D" wp14:editId="3C597B2F">
            <wp:simplePos x="0" y="0"/>
            <wp:positionH relativeFrom="column">
              <wp:posOffset>3444240</wp:posOffset>
            </wp:positionH>
            <wp:positionV relativeFrom="paragraph">
              <wp:posOffset>83820</wp:posOffset>
            </wp:positionV>
            <wp:extent cx="3212465" cy="2979420"/>
            <wp:effectExtent l="0" t="0" r="0" b="0"/>
            <wp:wrapTight wrapText="bothSides">
              <wp:wrapPolygon edited="0">
                <wp:start x="0" y="0"/>
                <wp:lineTo x="0" y="21361"/>
                <wp:lineTo x="21348" y="21361"/>
                <wp:lineTo x="2134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697">
        <w:rPr>
          <w:rFonts w:ascii="Arial" w:hAnsi="Arial" w:cs="Arial"/>
          <w:lang w:val="en-US"/>
        </w:rPr>
        <w:t xml:space="preserve">Landforms can be classified as </w:t>
      </w:r>
      <w:r w:rsidR="00883ADB" w:rsidRPr="00B37697">
        <w:rPr>
          <w:rFonts w:ascii="Arial" w:hAnsi="Arial" w:cs="Arial"/>
          <w:lang w:val="en-US"/>
        </w:rPr>
        <w:t xml:space="preserve">1. </w:t>
      </w:r>
      <w:proofErr w:type="gramStart"/>
      <w:r w:rsidR="00883ADB" w:rsidRPr="00B37697">
        <w:rPr>
          <w:rFonts w:ascii="Arial" w:hAnsi="Arial" w:cs="Arial"/>
          <w:lang w:val="en-US"/>
        </w:rPr>
        <w:t>Erosional</w:t>
      </w:r>
      <w:r w:rsidRPr="00B37697">
        <w:rPr>
          <w:rFonts w:ascii="Arial" w:hAnsi="Arial" w:cs="Arial"/>
          <w:lang w:val="en-US"/>
        </w:rPr>
        <w:t xml:space="preserve">, </w:t>
      </w:r>
      <w:r w:rsidR="00883ADB" w:rsidRPr="00B37697">
        <w:rPr>
          <w:rFonts w:ascii="Arial" w:hAnsi="Arial" w:cs="Arial"/>
          <w:lang w:val="en-US"/>
        </w:rPr>
        <w:t>2.</w:t>
      </w:r>
      <w:proofErr w:type="gramEnd"/>
      <w:r w:rsidR="00883ADB" w:rsidRPr="00B37697">
        <w:rPr>
          <w:rFonts w:ascii="Arial" w:hAnsi="Arial" w:cs="Arial"/>
          <w:lang w:val="en-US"/>
        </w:rPr>
        <w:t xml:space="preserve"> </w:t>
      </w:r>
      <w:proofErr w:type="gramStart"/>
      <w:r w:rsidR="00883ADB" w:rsidRPr="00B37697">
        <w:rPr>
          <w:rFonts w:ascii="Arial" w:hAnsi="Arial" w:cs="Arial"/>
          <w:lang w:val="en-US"/>
        </w:rPr>
        <w:t>Erosional</w:t>
      </w:r>
      <w:r w:rsidRPr="00B37697">
        <w:rPr>
          <w:rFonts w:ascii="Arial" w:hAnsi="Arial" w:cs="Arial"/>
          <w:lang w:val="en-US"/>
        </w:rPr>
        <w:t xml:space="preserve"> and depositional and </w:t>
      </w:r>
      <w:r w:rsidR="00883ADB" w:rsidRPr="00B37697">
        <w:rPr>
          <w:rFonts w:ascii="Arial" w:hAnsi="Arial" w:cs="Arial"/>
          <w:lang w:val="en-US"/>
        </w:rPr>
        <w:t>3.</w:t>
      </w:r>
      <w:proofErr w:type="gramEnd"/>
      <w:r w:rsidR="00883ADB" w:rsidRPr="00B37697">
        <w:rPr>
          <w:rFonts w:ascii="Arial" w:hAnsi="Arial" w:cs="Arial"/>
          <w:lang w:val="en-US"/>
        </w:rPr>
        <w:t xml:space="preserve"> D</w:t>
      </w:r>
      <w:r w:rsidRPr="00B37697">
        <w:rPr>
          <w:rFonts w:ascii="Arial" w:hAnsi="Arial" w:cs="Arial"/>
          <w:lang w:val="en-US"/>
        </w:rPr>
        <w:t>epositional.</w:t>
      </w:r>
    </w:p>
    <w:p w14:paraId="1ECD66A8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48E80F41" w14:textId="77777777" w:rsidR="00ED1198" w:rsidRPr="00B37697" w:rsidRDefault="00ED1198" w:rsidP="00312029">
      <w:pPr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>Upper course:</w:t>
      </w:r>
    </w:p>
    <w:p w14:paraId="099E0164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proofErr w:type="gramStart"/>
      <w:r w:rsidRPr="00B37697">
        <w:rPr>
          <w:rFonts w:ascii="Arial" w:hAnsi="Arial" w:cs="Arial"/>
          <w:lang w:val="en-US"/>
        </w:rPr>
        <w:t>Section nearest to source.</w:t>
      </w:r>
      <w:proofErr w:type="gramEnd"/>
      <w:r w:rsidRPr="00B37697">
        <w:rPr>
          <w:rFonts w:ascii="Arial" w:hAnsi="Arial" w:cs="Arial"/>
          <w:lang w:val="en-US"/>
        </w:rPr>
        <w:t xml:space="preserve"> Load is biggest and most erosion is vertical. Landforms are made by erosion and include waterfall, gorges, rapids and valleys.</w:t>
      </w:r>
    </w:p>
    <w:p w14:paraId="0DA80577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01E65930" w14:textId="77777777" w:rsidR="00ED1198" w:rsidRPr="00B37697" w:rsidRDefault="00ED1198" w:rsidP="00312029">
      <w:pPr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Middle course: </w:t>
      </w:r>
    </w:p>
    <w:p w14:paraId="7CF82754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proofErr w:type="gramStart"/>
      <w:r w:rsidRPr="00B37697">
        <w:rPr>
          <w:rFonts w:ascii="Arial" w:hAnsi="Arial" w:cs="Arial"/>
          <w:lang w:val="en-US"/>
        </w:rPr>
        <w:t>Section between mountains and flat land with a hilly environment.</w:t>
      </w:r>
      <w:proofErr w:type="gramEnd"/>
      <w:r w:rsidRPr="00B37697">
        <w:rPr>
          <w:rFonts w:ascii="Arial" w:hAnsi="Arial" w:cs="Arial"/>
          <w:lang w:val="en-US"/>
        </w:rPr>
        <w:t xml:space="preserve"> Valley floors widen, increased horizontal erosion. Landforms include meanders.</w:t>
      </w:r>
    </w:p>
    <w:p w14:paraId="5709B7C1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2ADB49CC" w14:textId="77777777" w:rsidR="00ED1198" w:rsidRPr="00B37697" w:rsidRDefault="00ED1198" w:rsidP="00312029">
      <w:pPr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>Lower course:</w:t>
      </w:r>
    </w:p>
    <w:p w14:paraId="39AAD30D" w14:textId="56D705B9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Section closest to mouth. River is travelling flatter and the load is smaller and smoother. High horizontal erosion as its near the base level. Landform</w:t>
      </w:r>
      <w:r w:rsidR="0027543E" w:rsidRPr="00B37697">
        <w:rPr>
          <w:rFonts w:ascii="Arial" w:hAnsi="Arial" w:cs="Arial"/>
          <w:lang w:val="en-US"/>
        </w:rPr>
        <w:t xml:space="preserve">s include meanders, oxbow lakes and levees. </w:t>
      </w:r>
    </w:p>
    <w:p w14:paraId="757D184A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</w:p>
    <w:p w14:paraId="5B19C771" w14:textId="2AEAA673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Alluvial river: </w:t>
      </w:r>
      <w:r w:rsidRPr="00B37697">
        <w:rPr>
          <w:rFonts w:ascii="Arial" w:hAnsi="Arial" w:cs="Arial"/>
          <w:lang w:val="en-US"/>
        </w:rPr>
        <w:t>Any river</w:t>
      </w:r>
      <w:r w:rsidR="0027543E" w:rsidRPr="00B37697">
        <w:rPr>
          <w:rFonts w:ascii="Arial" w:hAnsi="Arial" w:cs="Arial"/>
          <w:lang w:val="en-US"/>
        </w:rPr>
        <w:t>,</w:t>
      </w:r>
      <w:r w:rsidRPr="00B37697">
        <w:rPr>
          <w:rFonts w:ascii="Arial" w:hAnsi="Arial" w:cs="Arial"/>
          <w:lang w:val="en-US"/>
        </w:rPr>
        <w:t xml:space="preserve"> carrying load.</w:t>
      </w:r>
    </w:p>
    <w:p w14:paraId="07051DEF" w14:textId="77777777" w:rsidR="00ED1198" w:rsidRPr="00B37697" w:rsidRDefault="00ED1198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Fluvial: </w:t>
      </w:r>
      <w:r w:rsidRPr="00B37697">
        <w:rPr>
          <w:rFonts w:ascii="Arial" w:hAnsi="Arial" w:cs="Arial"/>
          <w:lang w:val="en-US"/>
        </w:rPr>
        <w:t>Anything found or made by a river e.g. landforms.</w:t>
      </w:r>
    </w:p>
    <w:p w14:paraId="0C25AF29" w14:textId="77777777" w:rsidR="0027543E" w:rsidRPr="00B37697" w:rsidRDefault="0027543E" w:rsidP="00312029">
      <w:pPr>
        <w:jc w:val="both"/>
        <w:rPr>
          <w:rFonts w:ascii="Arial" w:hAnsi="Arial" w:cs="Arial"/>
          <w:lang w:val="en-US"/>
        </w:rPr>
      </w:pPr>
    </w:p>
    <w:p w14:paraId="12037D4D" w14:textId="77777777" w:rsidR="0027543E" w:rsidRPr="00B37697" w:rsidRDefault="0027543E" w:rsidP="0031202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1CBD5F9C" w14:textId="14850CA2" w:rsidR="0027543E" w:rsidRPr="005915EB" w:rsidRDefault="0027543E" w:rsidP="00312029">
      <w:pPr>
        <w:jc w:val="both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Fluvial landforms:</w:t>
      </w:r>
    </w:p>
    <w:p w14:paraId="2809A17D" w14:textId="77777777" w:rsidR="0027543E" w:rsidRPr="00B37697" w:rsidRDefault="0027543E" w:rsidP="0031202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4F425C9F" w14:textId="466D17A5" w:rsidR="0027543E" w:rsidRPr="00B37697" w:rsidRDefault="0027543E" w:rsidP="00312029">
      <w:pPr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>Levees:</w:t>
      </w:r>
    </w:p>
    <w:p w14:paraId="3235B7E2" w14:textId="36C5EA09" w:rsidR="0027543E" w:rsidRPr="00B37697" w:rsidRDefault="0027543E" w:rsidP="00312029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When a river floods, the contact to the floodplain reduces velocity and causes deposition. Over time, levees (raised banks) form.</w:t>
      </w:r>
    </w:p>
    <w:p w14:paraId="3FE81B53" w14:textId="77777777" w:rsidR="0027543E" w:rsidRPr="00B37697" w:rsidRDefault="0027543E" w:rsidP="00312029">
      <w:pPr>
        <w:jc w:val="both"/>
        <w:rPr>
          <w:rFonts w:ascii="Arial" w:hAnsi="Arial" w:cs="Arial"/>
          <w:b/>
          <w:lang w:val="en-US"/>
        </w:rPr>
      </w:pPr>
    </w:p>
    <w:p w14:paraId="6230DC45" w14:textId="37D184E9" w:rsidR="0027543E" w:rsidRPr="00B37697" w:rsidRDefault="0027543E" w:rsidP="00312029">
      <w:pPr>
        <w:jc w:val="both"/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>Meanders:</w:t>
      </w:r>
    </w:p>
    <w:p w14:paraId="077F4046" w14:textId="5ECB6BDD" w:rsidR="0027543E" w:rsidRPr="00B37697" w:rsidRDefault="0027543E" w:rsidP="00312029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Bends of rivers, forming slip-off slopes (point bars) by deposition at the inside and river cliffs at the outside by erosion</w:t>
      </w:r>
    </w:p>
    <w:p w14:paraId="3CF5D879" w14:textId="45E051F2" w:rsidR="0027543E" w:rsidRPr="00B37697" w:rsidRDefault="0027543E" w:rsidP="00312029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If meanders become cut off from the main river, </w:t>
      </w:r>
      <w:r w:rsidRPr="00B37697">
        <w:rPr>
          <w:rFonts w:ascii="Arial" w:hAnsi="Arial" w:cs="Arial"/>
          <w:b/>
          <w:lang w:val="en-US"/>
        </w:rPr>
        <w:t>Oxbow lakes</w:t>
      </w:r>
      <w:r w:rsidRPr="00B37697">
        <w:rPr>
          <w:rFonts w:ascii="Arial" w:hAnsi="Arial" w:cs="Arial"/>
          <w:lang w:val="en-US"/>
        </w:rPr>
        <w:t xml:space="preserve"> form.</w:t>
      </w:r>
    </w:p>
    <w:p w14:paraId="07005B74" w14:textId="77777777" w:rsidR="0027543E" w:rsidRPr="00B37697" w:rsidRDefault="0027543E" w:rsidP="00312029">
      <w:pPr>
        <w:jc w:val="both"/>
        <w:rPr>
          <w:rFonts w:ascii="Arial" w:hAnsi="Arial" w:cs="Arial"/>
          <w:lang w:val="en-US"/>
        </w:rPr>
      </w:pPr>
    </w:p>
    <w:p w14:paraId="0DB6E2E8" w14:textId="77777777" w:rsidR="0027543E" w:rsidRPr="00B37697" w:rsidRDefault="0027543E" w:rsidP="0031202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6D0D51D6" w14:textId="33097AC0" w:rsidR="0027543E" w:rsidRPr="005915EB" w:rsidRDefault="0027543E" w:rsidP="00312029">
      <w:pPr>
        <w:jc w:val="both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Human modifications:</w:t>
      </w:r>
    </w:p>
    <w:p w14:paraId="3C2B98E0" w14:textId="77777777" w:rsidR="0027543E" w:rsidRPr="00B37697" w:rsidRDefault="0027543E" w:rsidP="00312029">
      <w:pPr>
        <w:jc w:val="both"/>
        <w:rPr>
          <w:rFonts w:ascii="Arial" w:hAnsi="Arial" w:cs="Arial"/>
          <w:lang w:val="en-US"/>
        </w:rPr>
      </w:pPr>
    </w:p>
    <w:p w14:paraId="6F94A4DC" w14:textId="0187A4BE" w:rsidR="0027543E" w:rsidRPr="00B37697" w:rsidRDefault="0027543E" w:rsidP="00312029">
      <w:p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Generally, </w:t>
      </w:r>
      <w:r w:rsidR="001E067B" w:rsidRPr="00B37697">
        <w:rPr>
          <w:rFonts w:ascii="Arial" w:hAnsi="Arial" w:cs="Arial"/>
          <w:lang w:val="en-US"/>
        </w:rPr>
        <w:t xml:space="preserve">urbanization increases the likelihood of floods. Human modifications usually result from urbanization and can be split into </w:t>
      </w:r>
      <w:r w:rsidR="001E067B" w:rsidRPr="00B37697">
        <w:rPr>
          <w:rFonts w:ascii="Arial" w:hAnsi="Arial" w:cs="Arial"/>
          <w:b/>
          <w:lang w:val="en-US"/>
        </w:rPr>
        <w:t>hard engineering (</w:t>
      </w:r>
      <w:r w:rsidR="001E067B" w:rsidRPr="00B37697">
        <w:rPr>
          <w:rFonts w:ascii="Arial" w:hAnsi="Arial" w:cs="Arial"/>
          <w:lang w:val="en-US"/>
        </w:rPr>
        <w:t xml:space="preserve">concrete) and </w:t>
      </w:r>
      <w:r w:rsidR="001E067B" w:rsidRPr="00B37697">
        <w:rPr>
          <w:rFonts w:ascii="Arial" w:hAnsi="Arial" w:cs="Arial"/>
          <w:b/>
          <w:lang w:val="en-US"/>
        </w:rPr>
        <w:t xml:space="preserve">soft engineering </w:t>
      </w:r>
      <w:r w:rsidR="001E067B" w:rsidRPr="00B37697">
        <w:rPr>
          <w:rFonts w:ascii="Arial" w:hAnsi="Arial" w:cs="Arial"/>
          <w:lang w:val="en-US"/>
        </w:rPr>
        <w:t>(natural modifications). Modifications include:</w:t>
      </w:r>
    </w:p>
    <w:p w14:paraId="02C0DA83" w14:textId="77777777" w:rsidR="001E067B" w:rsidRPr="00B37697" w:rsidRDefault="001E067B" w:rsidP="00312029">
      <w:pPr>
        <w:jc w:val="both"/>
        <w:rPr>
          <w:rFonts w:ascii="Arial" w:hAnsi="Arial" w:cs="Arial"/>
          <w:lang w:val="en-US"/>
        </w:rPr>
      </w:pPr>
    </w:p>
    <w:p w14:paraId="751F4DF3" w14:textId="4BFB713B" w:rsidR="001E067B" w:rsidRPr="00B37697" w:rsidRDefault="001E067B" w:rsidP="00312029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Sewer systems</w:t>
      </w:r>
      <w:r w:rsidRPr="00B37697">
        <w:rPr>
          <w:rFonts w:ascii="Arial" w:hAnsi="Arial" w:cs="Arial"/>
          <w:lang w:val="en-US"/>
        </w:rPr>
        <w:t>: Artificial channels, which reduce lag time (more flooding).</w:t>
      </w:r>
    </w:p>
    <w:p w14:paraId="0833C6D1" w14:textId="014D727F" w:rsidR="001E067B" w:rsidRPr="00B37697" w:rsidRDefault="001E067B" w:rsidP="00312029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Pollution</w:t>
      </w:r>
      <w:r w:rsidRPr="00B37697">
        <w:rPr>
          <w:rFonts w:ascii="Arial" w:hAnsi="Arial" w:cs="Arial"/>
          <w:lang w:val="en-US"/>
        </w:rPr>
        <w:t>: Metals, waste and chemicals from transport, industry and housing.</w:t>
      </w:r>
    </w:p>
    <w:p w14:paraId="507706D1" w14:textId="57274FAB" w:rsidR="001E067B" w:rsidRPr="00B37697" w:rsidRDefault="001E067B" w:rsidP="00312029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Groundwater depletion</w:t>
      </w:r>
      <w:r w:rsidRPr="00B37697">
        <w:rPr>
          <w:rFonts w:ascii="Arial" w:hAnsi="Arial" w:cs="Arial"/>
          <w:lang w:val="en-US"/>
        </w:rPr>
        <w:t>: Unsustainable use of groundwater.</w:t>
      </w:r>
    </w:p>
    <w:p w14:paraId="4BC7C9CA" w14:textId="77777777" w:rsidR="001E067B" w:rsidRPr="00B37697" w:rsidRDefault="001E067B" w:rsidP="00312029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Deforestation</w:t>
      </w:r>
      <w:r w:rsidRPr="00B37697">
        <w:rPr>
          <w:rFonts w:ascii="Arial" w:hAnsi="Arial" w:cs="Arial"/>
          <w:lang w:val="en-US"/>
        </w:rPr>
        <w:t>: Often from urbanization, it involves reduced interception and transpiration. Mudslide risk and saturation increases as root uptake stops.</w:t>
      </w:r>
    </w:p>
    <w:p w14:paraId="6A5A122B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lang w:val="en-US"/>
        </w:rPr>
      </w:pPr>
    </w:p>
    <w:p w14:paraId="1670370F" w14:textId="294B973C" w:rsidR="001E067B" w:rsidRPr="00B37697" w:rsidRDefault="001E067B" w:rsidP="00312029">
      <w:pPr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>Stream management strategies:</w:t>
      </w:r>
    </w:p>
    <w:p w14:paraId="70D94BFE" w14:textId="58D5409A" w:rsidR="001E067B" w:rsidRPr="00B37697" w:rsidRDefault="001E067B" w:rsidP="00312029">
      <w:pPr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/>
          <w:color w:val="000000"/>
          <w:lang w:val="en-US"/>
        </w:rPr>
        <w:t>Reforestation</w:t>
      </w:r>
      <w:r w:rsidRPr="00B37697">
        <w:rPr>
          <w:rFonts w:ascii="Arial" w:hAnsi="Arial" w:cs="Arial"/>
          <w:color w:val="000000"/>
          <w:lang w:val="en-US"/>
        </w:rPr>
        <w:t xml:space="preserve"> (Soft engineering):</w:t>
      </w:r>
    </w:p>
    <w:p w14:paraId="5B45400A" w14:textId="3D379CA1" w:rsidR="001E067B" w:rsidRPr="00B37697" w:rsidRDefault="001E067B" w:rsidP="00312029">
      <w:pPr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Advantages: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Natural; increases interception, transpiration and root uptake</w:t>
      </w:r>
    </w:p>
    <w:p w14:paraId="450AF91B" w14:textId="69102F20" w:rsidR="001E067B" w:rsidRPr="00B37697" w:rsidRDefault="001E067B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Disadvantages: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Only scalable to a certain degree. Trees lose leaves in autumn.</w:t>
      </w:r>
    </w:p>
    <w:p w14:paraId="26408E40" w14:textId="77777777" w:rsidR="001E067B" w:rsidRPr="00B37697" w:rsidRDefault="001E067B" w:rsidP="00312029">
      <w:pPr>
        <w:rPr>
          <w:rFonts w:ascii="Arial" w:eastAsia="Times New Roman" w:hAnsi="Arial" w:cs="Arial"/>
          <w:lang w:val="en-US"/>
        </w:rPr>
      </w:pPr>
    </w:p>
    <w:p w14:paraId="159DF269" w14:textId="1586A41B" w:rsidR="001E067B" w:rsidRPr="00B37697" w:rsidRDefault="001E067B" w:rsidP="00312029">
      <w:pPr>
        <w:pStyle w:val="Listenabsatz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/>
          <w:color w:val="000000"/>
          <w:lang w:val="en-US"/>
        </w:rPr>
        <w:t>Channel Enlargement</w:t>
      </w:r>
      <w:r w:rsidR="00EC142A" w:rsidRPr="00B37697">
        <w:rPr>
          <w:rFonts w:ascii="Arial" w:hAnsi="Arial" w:cs="Arial"/>
          <w:b/>
          <w:color w:val="000000"/>
          <w:lang w:val="en-US"/>
        </w:rPr>
        <w:t xml:space="preserve"> </w:t>
      </w:r>
      <w:r w:rsidRPr="00B37697">
        <w:rPr>
          <w:rFonts w:ascii="Arial" w:hAnsi="Arial" w:cs="Arial"/>
          <w:color w:val="000000"/>
          <w:lang w:val="en-US"/>
        </w:rPr>
        <w:t>(widening/deepening) (Hard engineering)</w:t>
      </w:r>
      <w:r w:rsidR="00EC142A" w:rsidRPr="00B37697">
        <w:rPr>
          <w:rFonts w:ascii="Arial" w:hAnsi="Arial" w:cs="Arial"/>
          <w:color w:val="000000"/>
          <w:lang w:val="en-US"/>
        </w:rPr>
        <w:t>:</w:t>
      </w:r>
    </w:p>
    <w:p w14:paraId="676972B8" w14:textId="3B019C96" w:rsidR="001E067B" w:rsidRPr="00B37697" w:rsidRDefault="001E067B" w:rsidP="00312029">
      <w:pPr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Advantages: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C142A"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Increases bank full discharge and velocity </w:t>
      </w:r>
    </w:p>
    <w:p w14:paraId="4C2A27A2" w14:textId="26E8833C" w:rsidR="001E067B" w:rsidRPr="00B37697" w:rsidRDefault="001E067B" w:rsidP="00312029">
      <w:pPr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Disadvantages</w:t>
      </w:r>
      <w:r w:rsidR="00EC142A"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: Expensive, may not be possible everywhere.</w:t>
      </w:r>
    </w:p>
    <w:p w14:paraId="583FE1B0" w14:textId="77777777" w:rsidR="001E067B" w:rsidRPr="00B37697" w:rsidRDefault="001E067B" w:rsidP="00312029">
      <w:pPr>
        <w:rPr>
          <w:rFonts w:ascii="Arial" w:eastAsia="Times New Roman" w:hAnsi="Arial" w:cs="Arial"/>
          <w:lang w:val="en-US"/>
        </w:rPr>
      </w:pPr>
    </w:p>
    <w:p w14:paraId="25C1FFB2" w14:textId="54BACE07" w:rsidR="001E067B" w:rsidRPr="00B37697" w:rsidRDefault="001E067B" w:rsidP="00312029">
      <w:pPr>
        <w:pStyle w:val="Listenabsatz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/>
          <w:color w:val="000000"/>
          <w:shd w:val="clear" w:color="auto" w:fill="FFFFFF"/>
          <w:lang w:val="en-US"/>
        </w:rPr>
        <w:t>Dams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(Hard engineering)</w:t>
      </w:r>
      <w:r w:rsidR="00EC142A" w:rsidRPr="00B37697">
        <w:rPr>
          <w:rFonts w:ascii="Arial" w:hAnsi="Arial" w:cs="Arial"/>
          <w:color w:val="000000"/>
          <w:shd w:val="clear" w:color="auto" w:fill="FFFFFF"/>
          <w:lang w:val="en-US"/>
        </w:rPr>
        <w:t>:</w:t>
      </w:r>
    </w:p>
    <w:p w14:paraId="1E7B1294" w14:textId="25804593" w:rsidR="001E067B" w:rsidRPr="00B37697" w:rsidRDefault="001E067B" w:rsidP="00312029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hd w:val="clear" w:color="auto" w:fill="FFFFFF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Advantages:</w:t>
      </w:r>
      <w:r w:rsidR="00EC142A"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 Storage of water</w:t>
      </w:r>
    </w:p>
    <w:p w14:paraId="1D7ED363" w14:textId="12B9CEFE" w:rsidR="00EC142A" w:rsidRPr="00B37697" w:rsidRDefault="00EC142A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Disadvantages: Expensive, several non-beneficial side effects.</w:t>
      </w:r>
    </w:p>
    <w:p w14:paraId="6FCA5CAA" w14:textId="77777777" w:rsidR="001E067B" w:rsidRPr="00B37697" w:rsidRDefault="001E067B" w:rsidP="00312029">
      <w:pPr>
        <w:rPr>
          <w:rFonts w:ascii="Arial" w:eastAsia="Times New Roman" w:hAnsi="Arial" w:cs="Arial"/>
          <w:lang w:val="en-US"/>
        </w:rPr>
      </w:pPr>
    </w:p>
    <w:p w14:paraId="4151EBCE" w14:textId="2CDCAAB2" w:rsidR="001E067B" w:rsidRPr="00B37697" w:rsidRDefault="001E067B" w:rsidP="00312029">
      <w:pPr>
        <w:pStyle w:val="Listenabsatz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b/>
          <w:color w:val="000000"/>
          <w:shd w:val="clear" w:color="auto" w:fill="FFFFFF"/>
          <w:lang w:val="en-US"/>
        </w:rPr>
        <w:t>Flood Proofing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(Soft engineering)</w:t>
      </w:r>
      <w:r w:rsidR="00EC142A" w:rsidRPr="00B37697">
        <w:rPr>
          <w:rFonts w:ascii="Arial" w:hAnsi="Arial" w:cs="Arial"/>
          <w:color w:val="000000"/>
          <w:shd w:val="clear" w:color="auto" w:fill="FFFFFF"/>
          <w:lang w:val="en-US"/>
        </w:rPr>
        <w:t>:</w:t>
      </w:r>
    </w:p>
    <w:p w14:paraId="7ED01606" w14:textId="05075A19" w:rsidR="001E067B" w:rsidRPr="00B37697" w:rsidRDefault="001E067B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Advantages: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C142A" w:rsidRPr="00B37697">
        <w:rPr>
          <w:rFonts w:ascii="Arial" w:hAnsi="Arial" w:cs="Arial"/>
          <w:color w:val="000000"/>
          <w:shd w:val="clear" w:color="auto" w:fill="FFFFFF"/>
          <w:lang w:val="en-US"/>
        </w:rPr>
        <w:t>Cheap, may be done individually.</w:t>
      </w:r>
    </w:p>
    <w:p w14:paraId="4F71DD66" w14:textId="27F69F96" w:rsidR="00EC142A" w:rsidRPr="00B37697" w:rsidRDefault="00EC142A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Disadvantages: Only protects against weak floods</w:t>
      </w:r>
    </w:p>
    <w:p w14:paraId="1077A54B" w14:textId="73A171C4" w:rsidR="001E067B" w:rsidRPr="00B37697" w:rsidRDefault="001E067B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</w:p>
    <w:p w14:paraId="590CE0AC" w14:textId="560FEF04" w:rsidR="001E067B" w:rsidRPr="00B37697" w:rsidRDefault="001E067B" w:rsidP="00312029">
      <w:pPr>
        <w:pStyle w:val="Listenabsatz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Channelization (Hard Engineering)</w:t>
      </w:r>
    </w:p>
    <w:p w14:paraId="5E1409B0" w14:textId="342BB24B" w:rsidR="001E067B" w:rsidRPr="00B37697" w:rsidRDefault="001E067B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en-US"/>
        </w:rPr>
      </w:pPr>
      <w:r w:rsidRPr="00B37697">
        <w:rPr>
          <w:rFonts w:ascii="Arial" w:hAnsi="Arial" w:cs="Arial"/>
          <w:bCs/>
          <w:color w:val="000000"/>
          <w:shd w:val="clear" w:color="auto" w:fill="FFFFFF"/>
          <w:lang w:val="en-US"/>
        </w:rPr>
        <w:t>Advantages: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EC142A" w:rsidRPr="00B37697">
        <w:rPr>
          <w:rFonts w:ascii="Arial" w:hAnsi="Arial" w:cs="Arial"/>
          <w:color w:val="000000"/>
          <w:shd w:val="clear" w:color="auto" w:fill="FFFFFF"/>
          <w:lang w:val="en-US"/>
        </w:rPr>
        <w:t>Reduces friction, increases velocity and decreases bank erosion.</w:t>
      </w:r>
    </w:p>
    <w:p w14:paraId="0B63A6CA" w14:textId="25F8B04D" w:rsidR="00EC142A" w:rsidRPr="00B37697" w:rsidRDefault="00EC142A" w:rsidP="0031202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Disadvantages: Expensive and bad for ecosystem. Flood may occur downstream.</w:t>
      </w:r>
    </w:p>
    <w:p w14:paraId="69FCFB8F" w14:textId="77777777" w:rsidR="001E067B" w:rsidRPr="00B37697" w:rsidRDefault="001E067B" w:rsidP="00312029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21C561A1" w14:textId="77777777" w:rsidR="00ED465F" w:rsidRDefault="00ED465F" w:rsidP="00312029">
      <w:pPr>
        <w:rPr>
          <w:rFonts w:ascii="Arial" w:hAnsi="Arial" w:cs="Arial"/>
          <w:lang w:val="en-US"/>
        </w:rPr>
      </w:pPr>
    </w:p>
    <w:p w14:paraId="4A5ED254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32B7AFDE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4BE298D6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4F0E24A1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6CA01AFD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55384855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6B3BB86C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6D1EF560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57B864AD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57FB23FA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58A01392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101BBB82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12F51A2F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5FFA3A24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1D955258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0484B697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725D704E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05AA5C0C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7399E7A3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725849A7" w14:textId="77777777" w:rsidR="005915EB" w:rsidRDefault="005915EB" w:rsidP="00312029">
      <w:pPr>
        <w:rPr>
          <w:rFonts w:ascii="Arial" w:hAnsi="Arial" w:cs="Arial"/>
          <w:lang w:val="en-US"/>
        </w:rPr>
      </w:pPr>
    </w:p>
    <w:p w14:paraId="400E8C2C" w14:textId="77777777" w:rsidR="005915EB" w:rsidRPr="00B37697" w:rsidRDefault="005915EB" w:rsidP="00312029">
      <w:pPr>
        <w:rPr>
          <w:rFonts w:ascii="Arial" w:hAnsi="Arial" w:cs="Arial"/>
          <w:lang w:val="en-US"/>
        </w:rPr>
      </w:pPr>
    </w:p>
    <w:p w14:paraId="2C3F2978" w14:textId="77777777" w:rsidR="00ED465F" w:rsidRPr="00B37697" w:rsidRDefault="00ED465F" w:rsidP="00312029">
      <w:pPr>
        <w:rPr>
          <w:rFonts w:ascii="Arial" w:hAnsi="Arial" w:cs="Arial"/>
          <w:lang w:val="en-US"/>
        </w:rPr>
      </w:pPr>
    </w:p>
    <w:p w14:paraId="0E269B1E" w14:textId="77777777" w:rsidR="00ED465F" w:rsidRPr="00B37697" w:rsidRDefault="00ED465F" w:rsidP="00312029">
      <w:pPr>
        <w:rPr>
          <w:rFonts w:ascii="Arial" w:hAnsi="Arial" w:cs="Arial"/>
          <w:lang w:val="en-US"/>
        </w:rPr>
      </w:pPr>
    </w:p>
    <w:p w14:paraId="1C77EC3E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D2B0349" w14:textId="04F70F60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t>Ground water management</w:t>
      </w:r>
    </w:p>
    <w:p w14:paraId="3D0210E3" w14:textId="77777777" w:rsidR="008B6ADE" w:rsidRPr="00B37697" w:rsidRDefault="005D044A" w:rsidP="00312029">
      <w:pPr>
        <w:pStyle w:val="Listenabsatz"/>
        <w:widowControl w:val="0"/>
        <w:numPr>
          <w:ilvl w:val="0"/>
          <w:numId w:val="36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Explain the functioning and management of artesian basins and aquifers, distinguishing between natural and artificial recharge. Examine the environmental impacts of groundwater abstraction.</w:t>
      </w:r>
    </w:p>
    <w:p w14:paraId="6629D48B" w14:textId="134EB580" w:rsidR="005D044A" w:rsidRPr="00B37697" w:rsidRDefault="005D044A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 </w:t>
      </w:r>
    </w:p>
    <w:p w14:paraId="122B1BAB" w14:textId="77777777" w:rsidR="008B6ADE" w:rsidRPr="00B37697" w:rsidRDefault="008B6ADE" w:rsidP="0031202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Phreatic zone:</w:t>
      </w:r>
      <w:r w:rsidRPr="00B3769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area of ground that is permanently saturated.</w:t>
      </w:r>
    </w:p>
    <w:p w14:paraId="1AD12B97" w14:textId="77777777" w:rsidR="008B6ADE" w:rsidRPr="00B37697" w:rsidRDefault="008B6ADE" w:rsidP="0031202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Aeration zone:</w:t>
      </w:r>
      <w:r w:rsidRPr="00B3769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area of land that is only partially saturated or completely unsaturated.</w:t>
      </w:r>
    </w:p>
    <w:p w14:paraId="658209BC" w14:textId="77777777" w:rsidR="008B6ADE" w:rsidRPr="00B37697" w:rsidRDefault="008B6ADE" w:rsidP="0031202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Water table:</w:t>
      </w:r>
      <w:r w:rsidRPr="00B3769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boundary between saturated and unsaturated ground. The water table can move up or down.</w:t>
      </w:r>
    </w:p>
    <w:p w14:paraId="3D906FB2" w14:textId="6ABB9340" w:rsidR="008B6ADE" w:rsidRPr="00B37697" w:rsidRDefault="008B6ADE" w:rsidP="0031202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Aquifer: </w:t>
      </w:r>
      <w:r w:rsidRPr="00B3769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Rock that can hold water</w:t>
      </w:r>
      <w:r w:rsidR="00ED465F" w:rsidRPr="00B3769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(porous). </w:t>
      </w:r>
    </w:p>
    <w:p w14:paraId="48BC4EE2" w14:textId="06EAD4B1" w:rsidR="008B6ADE" w:rsidRPr="00B37697" w:rsidRDefault="008B6ADE" w:rsidP="0031202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Aquitard</w:t>
      </w:r>
      <w:proofErr w:type="spellEnd"/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  <w:r w:rsidRPr="00B3769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 layer of rock that limits the movement of groundwater. It may be non-porous and has low hydraulic conductivity (e.g. clay).</w:t>
      </w:r>
    </w:p>
    <w:p w14:paraId="7B2B08EB" w14:textId="056742CE" w:rsidR="008B6ADE" w:rsidRPr="00B37697" w:rsidRDefault="008B6ADE" w:rsidP="0031202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Aquiclude</w:t>
      </w:r>
      <w:proofErr w:type="spellEnd"/>
      <w:r w:rsidRPr="00B3769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  <w:r w:rsidRPr="00B3769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Rock that will not hold water or allow its movement (impermeable)</w:t>
      </w:r>
    </w:p>
    <w:p w14:paraId="228C11A3" w14:textId="77777777" w:rsidR="008B6ADE" w:rsidRPr="00B37697" w:rsidRDefault="008B6ADE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390CE3B4" w14:textId="0D3E4EFD" w:rsidR="00ED465F" w:rsidRPr="005915EB" w:rsidRDefault="00ED465F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Artesian basins and aquifers:</w:t>
      </w:r>
    </w:p>
    <w:p w14:paraId="3E8847FB" w14:textId="0F6FC595" w:rsidR="00ED465F" w:rsidRPr="00B37697" w:rsidRDefault="00ED465F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u w:val="single"/>
          <w:lang w:val="en-US"/>
        </w:rPr>
      </w:pPr>
    </w:p>
    <w:p w14:paraId="6787B28F" w14:textId="55D315A7" w:rsidR="00ED465F" w:rsidRPr="00B37697" w:rsidRDefault="00ED465F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Artesian basin: </w:t>
      </w:r>
      <w:r w:rsidRPr="00B37697">
        <w:rPr>
          <w:rFonts w:ascii="Arial" w:hAnsi="Arial" w:cs="Arial"/>
          <w:lang w:val="en-US"/>
        </w:rPr>
        <w:t>A confined aquifer containing groundwater under positive pressure. This causes the water level in the well to rise to a point where hydrostatic equilibrium has been reached (balance between pressure on and from the aquifer). An example is the Great Artesian basin in Australia</w:t>
      </w:r>
    </w:p>
    <w:p w14:paraId="6B4809CD" w14:textId="7375BAE3" w:rsidR="00ED465F" w:rsidRPr="00B37697" w:rsidRDefault="00ED465F" w:rsidP="0031202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B37697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8601F8" wp14:editId="4ED360F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3797300" cy="2628900"/>
            <wp:effectExtent l="0" t="0" r="12700" b="12700"/>
            <wp:wrapTight wrapText="bothSides">
              <wp:wrapPolygon edited="0">
                <wp:start x="0" y="0"/>
                <wp:lineTo x="0" y="21496"/>
                <wp:lineTo x="21528" y="21496"/>
                <wp:lineTo x="21528" y="0"/>
                <wp:lineTo x="0" y="0"/>
              </wp:wrapPolygon>
            </wp:wrapTight>
            <wp:docPr id="6" name="Bild 6" descr="https://lh5.googleusercontent.com/JRebIqj-8ntI-S3ZwAYbtDflS1JpZYzTBedAAdx0RPY5ldTMdLDnLsb3KMikzbv-zjRP4dUyJxhkS0WbDFB-7F5S7Z5Xh3-PXaKWhZW7aKd6PrHAxjwmONnVcKYtdcaXFmxK5q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JRebIqj-8ntI-S3ZwAYbtDflS1JpZYzTBedAAdx0RPY5ldTMdLDnLsb3KMikzbv-zjRP4dUyJxhkS0WbDFB-7F5S7Z5Xh3-PXaKWhZW7aKd6PrHAxjwmONnVcKYtdcaXFmxK5qD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697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Natural recharge: 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The aquifer may be recharged from precipitation, infiltration and groundwater flow.</w:t>
      </w:r>
    </w:p>
    <w:p w14:paraId="3520E3EA" w14:textId="250D4295" w:rsidR="00ED465F" w:rsidRPr="00B37697" w:rsidRDefault="00ED465F" w:rsidP="00312029">
      <w:pPr>
        <w:pStyle w:val="Listenabsatz"/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B37697">
        <w:rPr>
          <w:rFonts w:ascii="Arial" w:hAnsi="Arial" w:cs="Arial"/>
          <w:b/>
          <w:color w:val="000000"/>
          <w:shd w:val="clear" w:color="auto" w:fill="FFFFFF"/>
          <w:lang w:val="en-US"/>
        </w:rPr>
        <w:t>Artificial recharge:</w:t>
      </w:r>
      <w:r w:rsidRPr="00B37697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Leakage from irrigation channels, reservoirs or pumps.</w:t>
      </w:r>
    </w:p>
    <w:p w14:paraId="1840904C" w14:textId="4DA24F25" w:rsidR="00ED465F" w:rsidRPr="00B37697" w:rsidRDefault="003A52C1" w:rsidP="00312029">
      <w:pPr>
        <w:pStyle w:val="Listenabsatz"/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B37697">
        <w:rPr>
          <w:rFonts w:ascii="Arial" w:hAnsi="Arial" w:cs="Arial"/>
          <w:color w:val="000000"/>
          <w:shd w:val="clear" w:color="auto" w:fill="FFFFFF"/>
          <w:lang w:val="en-US"/>
        </w:rPr>
        <w:t>I</w:t>
      </w:r>
      <w:r w:rsidR="00ED465F" w:rsidRPr="00B37697">
        <w:rPr>
          <w:rFonts w:ascii="Arial" w:hAnsi="Arial" w:cs="Arial"/>
          <w:color w:val="000000"/>
          <w:shd w:val="clear" w:color="auto" w:fill="FFFFFF"/>
          <w:lang w:val="en-US"/>
        </w:rPr>
        <w:t>f too much water is extracted, the pressure reduces and less water will rise naturally.</w:t>
      </w:r>
    </w:p>
    <w:p w14:paraId="70F63C2B" w14:textId="25DE938C" w:rsidR="00ED465F" w:rsidRPr="00B37697" w:rsidRDefault="00ED465F" w:rsidP="00312029">
      <w:pPr>
        <w:tabs>
          <w:tab w:val="left" w:pos="1273"/>
        </w:tabs>
        <w:rPr>
          <w:rFonts w:ascii="Arial" w:hAnsi="Arial" w:cs="Arial"/>
          <w:lang w:val="en-US"/>
        </w:rPr>
      </w:pPr>
    </w:p>
    <w:p w14:paraId="6CF2494B" w14:textId="77777777" w:rsidR="00732D49" w:rsidRPr="00B37697" w:rsidRDefault="00732D49" w:rsidP="00732D4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Deficit (natural): </w:t>
      </w:r>
      <w:r w:rsidRPr="00B37697">
        <w:rPr>
          <w:rFonts w:ascii="Arial" w:hAnsi="Arial" w:cs="Arial"/>
          <w:lang w:val="en-US"/>
        </w:rPr>
        <w:t xml:space="preserve">When evapotranspiration </w:t>
      </w:r>
      <w:proofErr w:type="spellStart"/>
      <w:r w:rsidRPr="00B37697">
        <w:rPr>
          <w:rFonts w:ascii="Arial" w:hAnsi="Arial" w:cs="Arial"/>
          <w:lang w:val="en-US"/>
        </w:rPr>
        <w:t>exceededs</w:t>
      </w:r>
      <w:proofErr w:type="spellEnd"/>
      <w:r w:rsidRPr="00B37697">
        <w:rPr>
          <w:rFonts w:ascii="Arial" w:hAnsi="Arial" w:cs="Arial"/>
          <w:lang w:val="en-US"/>
        </w:rPr>
        <w:t xml:space="preserve"> precipitation for a long time.</w:t>
      </w:r>
    </w:p>
    <w:p w14:paraId="25F2C1DA" w14:textId="77777777" w:rsidR="00732D49" w:rsidRPr="00B37697" w:rsidRDefault="00732D49" w:rsidP="00732D4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Recharge (natural): </w:t>
      </w:r>
      <w:r w:rsidRPr="00B37697">
        <w:rPr>
          <w:rFonts w:ascii="Arial" w:hAnsi="Arial" w:cs="Arial"/>
          <w:lang w:val="en-US"/>
        </w:rPr>
        <w:t xml:space="preserve">When precipitation exceeds evapotranspiration. </w:t>
      </w:r>
    </w:p>
    <w:p w14:paraId="6D03888E" w14:textId="77777777" w:rsidR="00732D49" w:rsidRPr="00B37697" w:rsidRDefault="00732D49" w:rsidP="00732D4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Excess (natural): </w:t>
      </w:r>
      <w:r w:rsidRPr="00B37697">
        <w:rPr>
          <w:rFonts w:ascii="Arial" w:hAnsi="Arial" w:cs="Arial"/>
          <w:lang w:val="en-US"/>
        </w:rPr>
        <w:t>When precipitation exceeds evapotranspiration for a long time, the ground saturates and the water table will move up.</w:t>
      </w:r>
    </w:p>
    <w:p w14:paraId="3B9AB0EA" w14:textId="77777777" w:rsidR="00732D49" w:rsidRPr="00B37697" w:rsidRDefault="00732D49" w:rsidP="00732D4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Usage (natural): </w:t>
      </w:r>
      <w:r w:rsidRPr="00B37697">
        <w:rPr>
          <w:rFonts w:ascii="Arial" w:hAnsi="Arial" w:cs="Arial"/>
          <w:lang w:val="en-US"/>
        </w:rPr>
        <w:t>When evapotranspiration is greater than precipitation, the water table will move down.</w:t>
      </w:r>
    </w:p>
    <w:p w14:paraId="3881C844" w14:textId="77777777" w:rsidR="00732D49" w:rsidRPr="00B37697" w:rsidRDefault="00732D49" w:rsidP="00732D49">
      <w:pPr>
        <w:tabs>
          <w:tab w:val="left" w:pos="1273"/>
        </w:tabs>
        <w:rPr>
          <w:rFonts w:ascii="Arial" w:hAnsi="Arial" w:cs="Arial"/>
          <w:lang w:val="en-US"/>
        </w:rPr>
      </w:pPr>
    </w:p>
    <w:p w14:paraId="316F3608" w14:textId="6304AF0C" w:rsidR="00ED465F" w:rsidRPr="00B37697" w:rsidRDefault="00312029" w:rsidP="00312029">
      <w:pPr>
        <w:tabs>
          <w:tab w:val="left" w:pos="1273"/>
        </w:tabs>
        <w:rPr>
          <w:rFonts w:ascii="Arial" w:hAnsi="Arial" w:cs="Arial"/>
          <w:b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Groundwater abstraction: </w:t>
      </w:r>
    </w:p>
    <w:p w14:paraId="63974C6B" w14:textId="495A90F4" w:rsidR="00312029" w:rsidRPr="00B37697" w:rsidRDefault="0031202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Ways of extraction include: Wells, springs, pumping, piping.</w:t>
      </w:r>
    </w:p>
    <w:p w14:paraId="4FC66962" w14:textId="7E26E936" w:rsidR="00312029" w:rsidRPr="00B37697" w:rsidRDefault="0031202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Environmental impacts:</w:t>
      </w:r>
    </w:p>
    <w:p w14:paraId="09C5A3BB" w14:textId="238FE806" w:rsidR="00312029" w:rsidRPr="00B37697" w:rsidRDefault="00312029" w:rsidP="00312029">
      <w:pPr>
        <w:pStyle w:val="Listenabsatz"/>
        <w:numPr>
          <w:ilvl w:val="0"/>
          <w:numId w:val="39"/>
        </w:num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Lack of water for the ecosystem</w:t>
      </w:r>
    </w:p>
    <w:p w14:paraId="5B9FFBE8" w14:textId="62C4E181" w:rsidR="00312029" w:rsidRPr="00B37697" w:rsidRDefault="00312029" w:rsidP="00312029">
      <w:pPr>
        <w:pStyle w:val="Listenabsatz"/>
        <w:numPr>
          <w:ilvl w:val="0"/>
          <w:numId w:val="39"/>
        </w:num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Natural flow of water may change, affecting the ecosystem</w:t>
      </w:r>
    </w:p>
    <w:tbl>
      <w:tblPr>
        <w:tblpPr w:leftFromText="141" w:rightFromText="141" w:vertAnchor="text" w:horzAnchor="page" w:tblpX="1523" w:tblpY="-178"/>
        <w:tblW w:w="8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3822"/>
      </w:tblGrid>
      <w:tr w:rsidR="00732D49" w:rsidRPr="00B37697" w14:paraId="1D1409B5" w14:textId="77777777" w:rsidTr="00732D49">
        <w:trPr>
          <w:trHeight w:val="281"/>
        </w:trPr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71A11" w14:textId="77777777" w:rsidR="00732D49" w:rsidRPr="00B37697" w:rsidRDefault="00732D49" w:rsidP="00732D4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Causes of groundwater usage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00BDD" w14:textId="77777777" w:rsidR="00732D49" w:rsidRPr="00B37697" w:rsidRDefault="00732D49" w:rsidP="00732D49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Causes of groundwater recharge</w:t>
            </w:r>
          </w:p>
        </w:tc>
      </w:tr>
      <w:tr w:rsidR="00732D49" w:rsidRPr="00B37697" w14:paraId="215B0AAB" w14:textId="77777777" w:rsidTr="00732D49">
        <w:trPr>
          <w:trHeight w:val="1600"/>
        </w:trPr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5384D" w14:textId="77777777" w:rsidR="00732D49" w:rsidRPr="00B37697" w:rsidRDefault="00732D49" w:rsidP="00732D49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Irrigation</w:t>
            </w:r>
          </w:p>
          <w:p w14:paraId="3D0DA9C1" w14:textId="77777777" w:rsidR="00732D49" w:rsidRPr="00B37697" w:rsidRDefault="00732D49" w:rsidP="00732D49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Drinking</w:t>
            </w:r>
          </w:p>
          <w:p w14:paraId="50362B67" w14:textId="77777777" w:rsidR="00732D49" w:rsidRPr="00B37697" w:rsidRDefault="00732D49" w:rsidP="00732D49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Industries</w:t>
            </w:r>
          </w:p>
          <w:p w14:paraId="492BE389" w14:textId="77777777" w:rsidR="00732D49" w:rsidRPr="00B37697" w:rsidRDefault="00732D49" w:rsidP="00732D49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Natural usage (ecosystem)</w:t>
            </w:r>
          </w:p>
          <w:p w14:paraId="33C4E5CC" w14:textId="77777777" w:rsidR="00732D49" w:rsidRPr="00B37697" w:rsidRDefault="00732D49" w:rsidP="00732D49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Interbasin</w:t>
            </w:r>
            <w:proofErr w:type="spellEnd"/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transfer</w:t>
            </w:r>
          </w:p>
          <w:p w14:paraId="23B09396" w14:textId="77777777" w:rsidR="00732D49" w:rsidRPr="00B37697" w:rsidRDefault="00732D49" w:rsidP="00732D49">
            <w:pPr>
              <w:numPr>
                <w:ilvl w:val="0"/>
                <w:numId w:val="40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Leakage into nearby aquifers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A981D" w14:textId="77777777" w:rsidR="00732D49" w:rsidRPr="00B37697" w:rsidRDefault="00732D49" w:rsidP="00732D49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Artificial recharge</w:t>
            </w:r>
          </w:p>
          <w:p w14:paraId="3F4A7A56" w14:textId="77777777" w:rsidR="00732D49" w:rsidRPr="00B37697" w:rsidRDefault="00732D49" w:rsidP="00732D49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Leakage into nearby aquifers</w:t>
            </w:r>
          </w:p>
          <w:p w14:paraId="2743FB01" w14:textId="77777777" w:rsidR="00732D49" w:rsidRPr="00B37697" w:rsidRDefault="00732D49" w:rsidP="00732D49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Interbasin</w:t>
            </w:r>
            <w:proofErr w:type="spellEnd"/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transfer</w:t>
            </w:r>
          </w:p>
          <w:p w14:paraId="76010CF5" w14:textId="77777777" w:rsidR="00732D49" w:rsidRPr="00B37697" w:rsidRDefault="00732D49" w:rsidP="00732D49">
            <w:pPr>
              <w:numPr>
                <w:ilvl w:val="0"/>
                <w:numId w:val="4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Infiltration after precipitation</w:t>
            </w:r>
          </w:p>
        </w:tc>
      </w:tr>
    </w:tbl>
    <w:p w14:paraId="360BFBF6" w14:textId="77777777" w:rsidR="00312029" w:rsidRPr="00B37697" w:rsidRDefault="00312029" w:rsidP="00312029">
      <w:pPr>
        <w:tabs>
          <w:tab w:val="left" w:pos="1273"/>
        </w:tabs>
        <w:rPr>
          <w:rFonts w:ascii="Arial" w:hAnsi="Arial" w:cs="Arial"/>
          <w:lang w:val="en-US"/>
        </w:rPr>
      </w:pPr>
    </w:p>
    <w:p w14:paraId="49E0983B" w14:textId="09243B3F" w:rsidR="00312029" w:rsidRPr="005915EB" w:rsidRDefault="00312029" w:rsidP="00312029">
      <w:pPr>
        <w:tabs>
          <w:tab w:val="left" w:pos="1273"/>
        </w:tabs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Possible solutions to Groundwater depletion and pollution</w:t>
      </w:r>
      <w:r w:rsidR="005915EB">
        <w:rPr>
          <w:rFonts w:ascii="Arial" w:hAnsi="Arial" w:cs="Arial"/>
          <w:u w:val="single"/>
          <w:lang w:val="en-US"/>
        </w:rPr>
        <w:t>:</w:t>
      </w:r>
    </w:p>
    <w:p w14:paraId="3277B2FD" w14:textId="77777777" w:rsidR="00312029" w:rsidRPr="00B37697" w:rsidRDefault="00312029" w:rsidP="00312029">
      <w:pPr>
        <w:tabs>
          <w:tab w:val="left" w:pos="1273"/>
        </w:tabs>
        <w:rPr>
          <w:rFonts w:ascii="Arial" w:hAnsi="Arial" w:cs="Arial"/>
          <w:b/>
          <w:lang w:val="en-US"/>
        </w:rPr>
      </w:pPr>
    </w:p>
    <w:p w14:paraId="3CB4F8BF" w14:textId="022AD474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Desalination: </w:t>
      </w:r>
      <w:r w:rsidRPr="00B37697">
        <w:rPr>
          <w:rFonts w:ascii="Arial" w:hAnsi="Arial" w:cs="Arial"/>
          <w:lang w:val="en-US"/>
        </w:rPr>
        <w:t>Removing salt from seawater.</w:t>
      </w:r>
    </w:p>
    <w:p w14:paraId="1D0A6977" w14:textId="0F14CA92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Trade in virtual water: </w:t>
      </w:r>
      <w:r w:rsidRPr="00B37697">
        <w:rPr>
          <w:rFonts w:ascii="Arial" w:hAnsi="Arial" w:cs="Arial"/>
          <w:lang w:val="en-US"/>
        </w:rPr>
        <w:t>Countries with excess water produce food requiring a lot of water for countries with a deficit to buy.</w:t>
      </w:r>
    </w:p>
    <w:p w14:paraId="402510C6" w14:textId="6EFA81A8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Artificial stores: </w:t>
      </w:r>
      <w:r w:rsidRPr="00B37697">
        <w:rPr>
          <w:rFonts w:ascii="Arial" w:hAnsi="Arial" w:cs="Arial"/>
          <w:lang w:val="en-US"/>
        </w:rPr>
        <w:t>Creating reservoirs to collect water.</w:t>
      </w:r>
    </w:p>
    <w:p w14:paraId="1B4CEB71" w14:textId="4AA3C8C4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Recycling grey water: </w:t>
      </w:r>
      <w:r w:rsidRPr="00B37697">
        <w:rPr>
          <w:rFonts w:ascii="Arial" w:hAnsi="Arial" w:cs="Arial"/>
          <w:lang w:val="en-US"/>
        </w:rPr>
        <w:t>Water may be reusable for watering plants.</w:t>
      </w:r>
    </w:p>
    <w:p w14:paraId="0859E7CB" w14:textId="1DB1FFD5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Drip irrigation: </w:t>
      </w:r>
      <w:r w:rsidRPr="00B37697">
        <w:rPr>
          <w:rFonts w:ascii="Arial" w:hAnsi="Arial" w:cs="Arial"/>
          <w:lang w:val="en-US"/>
        </w:rPr>
        <w:t>Irrigation can be wasteful and water may evaporate.</w:t>
      </w:r>
    </w:p>
    <w:p w14:paraId="50B05CE7" w14:textId="7468E3B2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Cloud seeding: </w:t>
      </w:r>
      <w:r w:rsidRPr="00B37697">
        <w:rPr>
          <w:rFonts w:ascii="Arial" w:hAnsi="Arial" w:cs="Arial"/>
          <w:lang w:val="en-US"/>
        </w:rPr>
        <w:t>Using chemicals to stimulate precipitation.</w:t>
      </w:r>
    </w:p>
    <w:p w14:paraId="76F419F9" w14:textId="7F6E79D3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Controls and cost regulation: </w:t>
      </w:r>
      <w:r w:rsidRPr="00B37697">
        <w:rPr>
          <w:rFonts w:ascii="Arial" w:hAnsi="Arial" w:cs="Arial"/>
          <w:lang w:val="en-US"/>
        </w:rPr>
        <w:t>Leads to a decrease in usage.</w:t>
      </w:r>
    </w:p>
    <w:p w14:paraId="4C4492CE" w14:textId="132EAA88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Recycling contaminated garbage: </w:t>
      </w:r>
      <w:r w:rsidRPr="00B37697">
        <w:rPr>
          <w:rFonts w:ascii="Arial" w:hAnsi="Arial" w:cs="Arial"/>
          <w:lang w:val="en-US"/>
        </w:rPr>
        <w:t>Reduces pollution effect of landfills.</w:t>
      </w:r>
    </w:p>
    <w:p w14:paraId="0050D96F" w14:textId="498D2CEC" w:rsidR="00732D49" w:rsidRPr="00B37697" w:rsidRDefault="00732D49" w:rsidP="00312029">
      <w:pPr>
        <w:tabs>
          <w:tab w:val="left" w:pos="1273"/>
        </w:tabs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Water treatment: </w:t>
      </w:r>
      <w:r w:rsidRPr="00B37697">
        <w:rPr>
          <w:rFonts w:ascii="Arial" w:hAnsi="Arial" w:cs="Arial"/>
          <w:lang w:val="en-US"/>
        </w:rPr>
        <w:t>Recycling water by removing solid and chemical waste.</w:t>
      </w:r>
    </w:p>
    <w:p w14:paraId="7F502578" w14:textId="77777777" w:rsidR="00ED465F" w:rsidRDefault="00ED465F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E018965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C00D9A9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7AAE670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2571973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278248C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61EEB8B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B3F27C9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0E62043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7086CE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2F045DC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B4C529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FFCB799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D1C2C3D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CDA212F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7380030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A6BEB83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936AB4C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15670FA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C391604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50E6035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38DB968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F0E90B1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CD19BD6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05429CC" w14:textId="77777777" w:rsidR="005915EB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7C4E55B" w14:textId="77777777" w:rsidR="005915EB" w:rsidRPr="00B37697" w:rsidRDefault="005915EB" w:rsidP="00312029">
      <w:pPr>
        <w:tabs>
          <w:tab w:val="left" w:pos="1273"/>
        </w:tabs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7E8EFDF" w14:textId="3012E723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t>Freshwater wetland management</w:t>
      </w:r>
    </w:p>
    <w:p w14:paraId="0CF964A2" w14:textId="77777777" w:rsidR="00006FB6" w:rsidRPr="00B37697" w:rsidRDefault="005D044A" w:rsidP="00006FB6">
      <w:pPr>
        <w:pStyle w:val="Listenabsatz"/>
        <w:widowControl w:val="0"/>
        <w:numPr>
          <w:ilvl w:val="0"/>
          <w:numId w:val="43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>Describe the role of wetlands as a water resource. Evaluate the effectiveness of the management strategies that have been adopted in a major wetland.</w:t>
      </w:r>
    </w:p>
    <w:p w14:paraId="12E0C8C3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6E473273" w14:textId="7D4F1EC0" w:rsidR="005D044A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Wetland: </w:t>
      </w:r>
      <w:r w:rsidRPr="00B37697">
        <w:rPr>
          <w:rFonts w:ascii="Arial" w:hAnsi="Arial" w:cs="Arial"/>
          <w:lang w:val="en-US"/>
        </w:rPr>
        <w:t>Area of land, whose soil is saturated with moisture permanently or seasonally. Such areas may be swamps or marshes with saltwater, freshwater or brackish water (mixture).</w:t>
      </w:r>
    </w:p>
    <w:p w14:paraId="5F5B9579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5782282F" w14:textId="0C42A46E" w:rsidR="00006FB6" w:rsidRPr="005915EB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  <w:r w:rsidRPr="005915EB">
        <w:rPr>
          <w:rFonts w:ascii="Arial" w:hAnsi="Arial" w:cs="Arial"/>
          <w:u w:val="single"/>
          <w:lang w:val="en-US"/>
        </w:rPr>
        <w:t>Importance of wetlands:</w:t>
      </w:r>
    </w:p>
    <w:p w14:paraId="374C7C20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en-US"/>
        </w:rPr>
      </w:pPr>
    </w:p>
    <w:p w14:paraId="73AACA67" w14:textId="23F9690D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Flood control: </w:t>
      </w:r>
      <w:r w:rsidRPr="00B37697">
        <w:rPr>
          <w:rFonts w:ascii="Arial" w:hAnsi="Arial" w:cs="Arial"/>
          <w:lang w:val="en-US"/>
        </w:rPr>
        <w:t xml:space="preserve">Many wetlands are covered in vegetation, which can intercept precipitation, absorb rainwater and transpire. It reduces river velocities and acts as water storage and absorbent. Acts as </w:t>
      </w:r>
      <w:r w:rsidR="0049509D" w:rsidRPr="00B37697">
        <w:rPr>
          <w:rFonts w:ascii="Arial" w:hAnsi="Arial" w:cs="Arial"/>
          <w:lang w:val="en-US"/>
        </w:rPr>
        <w:t>stabilization against erosion.</w:t>
      </w:r>
    </w:p>
    <w:p w14:paraId="7197A3F3" w14:textId="2E727327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Groundwater recharge:</w:t>
      </w:r>
      <w:r w:rsidRPr="00B37697">
        <w:rPr>
          <w:rFonts w:ascii="Arial" w:hAnsi="Arial" w:cs="Arial"/>
          <w:lang w:val="en-US"/>
        </w:rPr>
        <w:t xml:space="preserve"> Wetlands collect precipitation and river discharge, causing infiltration and percolation to recharge groundwater.</w:t>
      </w:r>
    </w:p>
    <w:p w14:paraId="285F4989" w14:textId="6D500C49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Tourism</w:t>
      </w:r>
    </w:p>
    <w:p w14:paraId="0030DB0C" w14:textId="2609C38C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Environmental biodiversity: </w:t>
      </w:r>
      <w:r w:rsidRPr="00B37697">
        <w:rPr>
          <w:rFonts w:ascii="Arial" w:hAnsi="Arial" w:cs="Arial"/>
          <w:lang w:val="en-US"/>
        </w:rPr>
        <w:t>Unique habitats for flora and fauna.</w:t>
      </w:r>
    </w:p>
    <w:p w14:paraId="5F9F9285" w14:textId="5489D4DA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>Water purification:</w:t>
      </w:r>
      <w:r w:rsidRPr="00B37697">
        <w:rPr>
          <w:rFonts w:ascii="Arial" w:hAnsi="Arial" w:cs="Arial"/>
          <w:lang w:val="en-US"/>
        </w:rPr>
        <w:t xml:space="preserve"> Wetlands help clean and purify water.</w:t>
      </w:r>
    </w:p>
    <w:p w14:paraId="46B78D28" w14:textId="1E7C136B" w:rsidR="00006FB6" w:rsidRPr="00B37697" w:rsidRDefault="00006FB6" w:rsidP="00006FB6">
      <w:pPr>
        <w:pStyle w:val="Listenabsatz"/>
        <w:widowControl w:val="0"/>
        <w:numPr>
          <w:ilvl w:val="0"/>
          <w:numId w:val="44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b/>
          <w:lang w:val="en-US"/>
        </w:rPr>
        <w:t xml:space="preserve">Storage of organic matter </w:t>
      </w:r>
      <w:r w:rsidRPr="00B37697">
        <w:rPr>
          <w:rFonts w:ascii="Arial" w:hAnsi="Arial" w:cs="Arial"/>
          <w:lang w:val="en-US"/>
        </w:rPr>
        <w:t>(such as methane)</w:t>
      </w:r>
    </w:p>
    <w:p w14:paraId="1901AE10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en-US"/>
        </w:rPr>
      </w:pPr>
    </w:p>
    <w:p w14:paraId="3D4506FD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en-US"/>
        </w:rPr>
      </w:pPr>
    </w:p>
    <w:p w14:paraId="7B88A205" w14:textId="36BAF490" w:rsidR="00006FB6" w:rsidRPr="005915EB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  <w:bookmarkStart w:id="0" w:name="_GoBack"/>
      <w:r w:rsidRPr="005915EB">
        <w:rPr>
          <w:rFonts w:ascii="Arial" w:hAnsi="Arial" w:cs="Arial"/>
          <w:u w:val="single"/>
          <w:lang w:val="en-US"/>
        </w:rPr>
        <w:t>Example of a major wetland: Kissimmee River</w:t>
      </w:r>
    </w:p>
    <w:bookmarkEnd w:id="0"/>
    <w:p w14:paraId="1C29E71D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en-US"/>
        </w:rPr>
      </w:pPr>
    </w:p>
    <w:p w14:paraId="0E93F6CA" w14:textId="1E0C92A5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Located in south central Florida, around 200 km long. </w:t>
      </w:r>
      <w:r w:rsidR="0049509D" w:rsidRPr="00B37697">
        <w:rPr>
          <w:rFonts w:ascii="Arial" w:hAnsi="Arial" w:cs="Arial"/>
          <w:lang w:val="en-US"/>
        </w:rPr>
        <w:t>To reduce floods, channels were built, which had large effects on the wetland ecosystem of the Kissimmee River.</w:t>
      </w:r>
    </w:p>
    <w:p w14:paraId="58AB2DA1" w14:textId="77777777" w:rsidR="0049509D" w:rsidRPr="00B37697" w:rsidRDefault="0049509D" w:rsidP="0049509D">
      <w:pPr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346"/>
      </w:tblGrid>
      <w:tr w:rsidR="0049509D" w:rsidRPr="00B37697" w14:paraId="6EEB0156" w14:textId="77777777" w:rsidTr="004950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24CCF" w14:textId="77777777" w:rsidR="0049509D" w:rsidRPr="00B37697" w:rsidRDefault="0049509D" w:rsidP="0049509D">
            <w:pPr>
              <w:spacing w:before="160" w:after="160"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/>
              </w:rPr>
              <w:t>PROBLEMS CAUSED BY RIVER MANAGEMENT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C343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97A71" w14:textId="77777777" w:rsidR="0049509D" w:rsidRPr="00B37697" w:rsidRDefault="0049509D" w:rsidP="0049509D">
            <w:pPr>
              <w:spacing w:before="160" w:after="160" w:line="0" w:lineRule="atLeast"/>
              <w:ind w:left="20" w:right="2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r w:rsidRPr="00B37697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/>
              </w:rPr>
              <w:t>THE RESTORATION AND ITS BENEFITS</w:t>
            </w:r>
          </w:p>
        </w:tc>
      </w:tr>
      <w:tr w:rsidR="0049509D" w:rsidRPr="00B37697" w14:paraId="5147FCA2" w14:textId="77777777" w:rsidTr="004950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F3A9A" w14:textId="4E5A416C" w:rsidR="0049509D" w:rsidRPr="00B37697" w:rsidRDefault="0049509D" w:rsidP="0049509D">
            <w:pPr>
              <w:numPr>
                <w:ilvl w:val="0"/>
                <w:numId w:val="45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Kissimmee River floodplain dried up after </w:t>
            </w:r>
            <w:r w:rsidR="00B37697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channelization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  <w:p w14:paraId="1F97F140" w14:textId="77777777" w:rsidR="0049509D" w:rsidRPr="00B37697" w:rsidRDefault="0049509D" w:rsidP="0049509D">
            <w:pPr>
              <w:numPr>
                <w:ilvl w:val="0"/>
                <w:numId w:val="45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reduction of the floodplain reduced waterfowl habitat by 90%</w:t>
            </w:r>
          </w:p>
          <w:p w14:paraId="230EECC8" w14:textId="7D6B6318" w:rsidR="0049509D" w:rsidRPr="00B37697" w:rsidRDefault="00B37697" w:rsidP="0049509D">
            <w:pPr>
              <w:numPr>
                <w:ilvl w:val="0"/>
                <w:numId w:val="45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Wood</w:t>
            </w:r>
            <w:r w:rsidR="0049509D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stork populations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now at one third</w:t>
            </w:r>
            <w:r w:rsidR="0049509D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7DD0502D" w14:textId="77777777" w:rsidR="0049509D" w:rsidRPr="00B37697" w:rsidRDefault="0049509D" w:rsidP="0049509D">
            <w:pPr>
              <w:numPr>
                <w:ilvl w:val="0"/>
                <w:numId w:val="45"/>
              </w:numPr>
              <w:shd w:val="clear" w:color="auto" w:fill="FFFFFF"/>
              <w:spacing w:line="0" w:lineRule="atLeast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Fishing, bird watching and hunting tourism declined after </w:t>
            </w:r>
            <w:r w:rsidR="00B37697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channelization</w:t>
            </w:r>
          </w:p>
          <w:p w14:paraId="4312CB36" w14:textId="00A829DA" w:rsidR="00B37697" w:rsidRPr="00B37697" w:rsidRDefault="00B37697" w:rsidP="0049509D">
            <w:pPr>
              <w:numPr>
                <w:ilvl w:val="0"/>
                <w:numId w:val="45"/>
              </w:numPr>
              <w:shd w:val="clear" w:color="auto" w:fill="FFFFFF"/>
              <w:spacing w:line="0" w:lineRule="atLeast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Pollution from the Kissimmee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are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flowing into Lake Okeechobee.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E26E3" w14:textId="77777777" w:rsidR="00B37697" w:rsidRPr="00B37697" w:rsidRDefault="00B37697" w:rsidP="00B37697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restoration project started in 1999</w:t>
            </w:r>
          </w:p>
          <w:p w14:paraId="430AAA50" w14:textId="77777777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aim is to restore over 100km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river and wetland floodplain by 2015</w:t>
            </w:r>
          </w:p>
          <w:p w14:paraId="7B3C8EB3" w14:textId="6BBD4DAA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river is being </w:t>
            </w:r>
            <w:r w:rsidR="00B37697"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dechannelized</w:t>
            </w: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by refilling the flood canal and reestablishing the old natural course of</w:t>
            </w:r>
            <w:proofErr w:type="gramEnd"/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 river.</w:t>
            </w:r>
          </w:p>
          <w:p w14:paraId="5D3B6542" w14:textId="77777777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Restored sections now flood naturally</w:t>
            </w:r>
          </w:p>
          <w:p w14:paraId="4AA8751C" w14:textId="77777777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nutrient loads in Lake Okeechobee should be reduced as more is absorbed in the wetland.</w:t>
            </w:r>
          </w:p>
          <w:p w14:paraId="3BA18EBC" w14:textId="77777777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Wading birds have returned to the restored sections</w:t>
            </w:r>
          </w:p>
          <w:p w14:paraId="1957FEB8" w14:textId="778CB309" w:rsidR="0049509D" w:rsidRPr="00B37697" w:rsidRDefault="0049509D" w:rsidP="00B37697">
            <w:pPr>
              <w:numPr>
                <w:ilvl w:val="0"/>
                <w:numId w:val="46"/>
              </w:numPr>
              <w:shd w:val="clear" w:color="auto" w:fill="FFFFFF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Increased revenue from tourism </w:t>
            </w:r>
          </w:p>
          <w:p w14:paraId="5FD38952" w14:textId="77777777" w:rsidR="0049509D" w:rsidRPr="00B37697" w:rsidRDefault="0049509D" w:rsidP="0049509D">
            <w:pPr>
              <w:numPr>
                <w:ilvl w:val="0"/>
                <w:numId w:val="46"/>
              </w:numPr>
              <w:shd w:val="clear" w:color="auto" w:fill="FFFFFF"/>
              <w:spacing w:after="160" w:line="0" w:lineRule="atLeast"/>
              <w:ind w:left="735" w:right="2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7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Reestablishment of natural ecosystem</w:t>
            </w:r>
          </w:p>
        </w:tc>
      </w:tr>
    </w:tbl>
    <w:p w14:paraId="58857C40" w14:textId="77777777" w:rsidR="0049509D" w:rsidRPr="00B37697" w:rsidRDefault="0049509D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32F43DD0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5F88418A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2C9EEF10" w14:textId="77777777" w:rsidR="00006FB6" w:rsidRPr="00B37697" w:rsidRDefault="00006FB6" w:rsidP="00006FB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3C6749F5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BB71AB5" w14:textId="5859541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37697">
        <w:rPr>
          <w:rFonts w:ascii="Arial" w:hAnsi="Arial" w:cs="Arial"/>
          <w:b/>
          <w:sz w:val="28"/>
          <w:szCs w:val="28"/>
          <w:u w:val="single"/>
          <w:lang w:val="en-US"/>
        </w:rPr>
        <w:t>Irrigation and agriculture</w:t>
      </w:r>
    </w:p>
    <w:p w14:paraId="3A888F8F" w14:textId="77777777" w:rsidR="005D044A" w:rsidRDefault="005D044A" w:rsidP="00312029">
      <w:pPr>
        <w:pStyle w:val="Listenabsatz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B37697">
        <w:rPr>
          <w:rFonts w:ascii="Arial" w:hAnsi="Arial" w:cs="Arial"/>
          <w:lang w:val="en-US"/>
        </w:rPr>
        <w:t xml:space="preserve">Examine the environmental impact of agriculture and irrigation on water quality: salinization, agro-chemical runoff, the pollution of groundwater and the eutrophication of lakes, rivers and wetlands. </w:t>
      </w:r>
    </w:p>
    <w:p w14:paraId="75FBCE65" w14:textId="77777777" w:rsidR="00B37697" w:rsidRDefault="00B37697" w:rsidP="00B376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4FDCB39F" w14:textId="347D036C" w:rsidR="00B37697" w:rsidRDefault="00B37697" w:rsidP="00B376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demand for agriculture is rising due to growing populations while the land for this use is declining due to urbanization and soil degradation. </w:t>
      </w:r>
      <w:r w:rsidR="00C474FD">
        <w:rPr>
          <w:rFonts w:ascii="Arial" w:hAnsi="Arial" w:cs="Arial"/>
          <w:lang w:val="en-US"/>
        </w:rPr>
        <w:t xml:space="preserve">Irrigation increases agricultural land but also salinization due to increased evaporation. It also has effects on the water table and may help nations economically. </w:t>
      </w:r>
      <w:r>
        <w:rPr>
          <w:rFonts w:ascii="Arial" w:hAnsi="Arial" w:cs="Arial"/>
          <w:lang w:val="en-US"/>
        </w:rPr>
        <w:t>Impacts of agriculture are:</w:t>
      </w:r>
    </w:p>
    <w:p w14:paraId="1D455040" w14:textId="77777777" w:rsidR="00B37697" w:rsidRDefault="00B37697" w:rsidP="00B3769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1CE6B323" w14:textId="0A258E3F" w:rsidR="00B37697" w:rsidRDefault="00B37697" w:rsidP="00B37697">
      <w:pPr>
        <w:pStyle w:val="Listenabsatz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Eutrophication: </w:t>
      </w:r>
      <w:r w:rsidR="00B81817">
        <w:rPr>
          <w:rFonts w:ascii="Arial" w:hAnsi="Arial" w:cs="Arial"/>
          <w:lang w:val="en-US"/>
        </w:rPr>
        <w:t>Artificially added nitrates and phosphates cause excessive growth of algae in wetlands and lakes. It originates from agro-chemical runoff (fertilizers) and domestic sewage. They reduce oxygen content and sunlight and harm other species.</w:t>
      </w:r>
    </w:p>
    <w:p w14:paraId="5DCECA3F" w14:textId="04B1310F" w:rsidR="00B81817" w:rsidRDefault="00B81817" w:rsidP="00B37697">
      <w:pPr>
        <w:pStyle w:val="Listenabsatz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Salinization:</w:t>
      </w:r>
      <w:r>
        <w:rPr>
          <w:rFonts w:ascii="Arial" w:hAnsi="Arial" w:cs="Arial"/>
          <w:lang w:val="en-US"/>
        </w:rPr>
        <w:t xml:space="preserve"> Unsustainable water extraction causes an increase in the salt content of the water, with harmful effects on wildlife. </w:t>
      </w:r>
    </w:p>
    <w:p w14:paraId="1CB3AF25" w14:textId="420137C2" w:rsidR="00B81817" w:rsidRDefault="00B81817" w:rsidP="00B37697">
      <w:pPr>
        <w:pStyle w:val="Listenabsatz"/>
        <w:widowControl w:val="0"/>
        <w:numPr>
          <w:ilvl w:val="0"/>
          <w:numId w:val="38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Desertification:</w:t>
      </w:r>
      <w:r>
        <w:rPr>
          <w:rFonts w:ascii="Arial" w:hAnsi="Arial" w:cs="Arial"/>
          <w:lang w:val="en-US"/>
        </w:rPr>
        <w:t xml:space="preserve"> Rising temperatures, drought, overgrazing or deforestation may cause fertile soil turning into desert. Correct irrigation methods may reduce this.</w:t>
      </w:r>
    </w:p>
    <w:p w14:paraId="6F0BADF9" w14:textId="77777777" w:rsidR="00C474FD" w:rsidRDefault="00C474FD" w:rsidP="00C474F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4490F695" w14:textId="2C6657C1" w:rsidR="00C474FD" w:rsidRDefault="00C474FD" w:rsidP="00C474F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C474FD">
        <w:rPr>
          <w:rFonts w:ascii="Arial" w:hAnsi="Arial" w:cs="Arial"/>
          <w:b/>
          <w:lang w:val="en-US"/>
        </w:rPr>
        <w:t>Sprinkler irrigation</w:t>
      </w:r>
      <w:r>
        <w:rPr>
          <w:rFonts w:ascii="Arial" w:hAnsi="Arial" w:cs="Arial"/>
          <w:lang w:val="en-US"/>
        </w:rPr>
        <w:t xml:space="preserve"> is often used on a large industrial scale. They respond directly to demand but may evaporate fast and need electricity to pump the water. </w:t>
      </w:r>
    </w:p>
    <w:p w14:paraId="5C12DD3B" w14:textId="08509710" w:rsidR="00C474FD" w:rsidRPr="00C474FD" w:rsidRDefault="00C474FD" w:rsidP="00C474F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C474FD">
        <w:rPr>
          <w:rFonts w:ascii="Arial" w:hAnsi="Arial" w:cs="Arial"/>
          <w:b/>
          <w:lang w:val="en-US"/>
        </w:rPr>
        <w:t>Drip systems</w:t>
      </w:r>
      <w:r>
        <w:rPr>
          <w:rFonts w:ascii="Arial" w:hAnsi="Arial" w:cs="Arial"/>
          <w:lang w:val="en-US"/>
        </w:rPr>
        <w:t xml:space="preserve"> are more efficient. They also respond to demand but less water is lost to evaporation. However, it is more expensive and not suitable for all types of crops.</w:t>
      </w:r>
    </w:p>
    <w:p w14:paraId="654A33CA" w14:textId="77777777" w:rsidR="00B81817" w:rsidRDefault="00B81817" w:rsidP="00B8181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337678CD" w14:textId="77777777" w:rsidR="00B81817" w:rsidRPr="00B81817" w:rsidRDefault="00B81817" w:rsidP="00B81817">
      <w:pPr>
        <w:rPr>
          <w:rFonts w:ascii="Times" w:eastAsia="Times New Roman" w:hAnsi="Times" w:cs="Times New Roman"/>
          <w:sz w:val="20"/>
          <w:szCs w:val="20"/>
        </w:rPr>
      </w:pPr>
    </w:p>
    <w:p w14:paraId="1F72E9F6" w14:textId="77777777" w:rsidR="00B81817" w:rsidRPr="00B81817" w:rsidRDefault="00B81817" w:rsidP="00B8181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23F839E4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4D1AA9C" w14:textId="77777777" w:rsidR="005D044A" w:rsidRPr="00B37697" w:rsidRDefault="005D044A" w:rsidP="0031202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A8AE0C9" w14:textId="77777777" w:rsidR="00A835FC" w:rsidRPr="00B37697" w:rsidRDefault="00A835FC" w:rsidP="00312029">
      <w:pPr>
        <w:rPr>
          <w:rFonts w:ascii="Arial" w:hAnsi="Arial" w:cs="Arial"/>
          <w:lang w:val="en-US"/>
        </w:rPr>
      </w:pPr>
    </w:p>
    <w:sectPr w:rsidR="00A835FC" w:rsidRPr="00B37697" w:rsidSect="00A835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DE6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3465"/>
    <w:multiLevelType w:val="hybridMultilevel"/>
    <w:tmpl w:val="9B4A0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1807"/>
    <w:multiLevelType w:val="multilevel"/>
    <w:tmpl w:val="FF6E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A4733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F41F4"/>
    <w:multiLevelType w:val="multilevel"/>
    <w:tmpl w:val="BF08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F5FCD"/>
    <w:multiLevelType w:val="multilevel"/>
    <w:tmpl w:val="FBE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00904"/>
    <w:multiLevelType w:val="multilevel"/>
    <w:tmpl w:val="2F7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56E72"/>
    <w:multiLevelType w:val="hybridMultilevel"/>
    <w:tmpl w:val="9CF6F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3DC6"/>
    <w:multiLevelType w:val="hybridMultilevel"/>
    <w:tmpl w:val="27C64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85528"/>
    <w:multiLevelType w:val="hybridMultilevel"/>
    <w:tmpl w:val="48F08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3B99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07D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D32D3"/>
    <w:multiLevelType w:val="hybridMultilevel"/>
    <w:tmpl w:val="1D688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CA8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07178"/>
    <w:multiLevelType w:val="hybridMultilevel"/>
    <w:tmpl w:val="64C2B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0A1B"/>
    <w:multiLevelType w:val="multilevel"/>
    <w:tmpl w:val="ABFC6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C77BE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32E97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14763"/>
    <w:multiLevelType w:val="multilevel"/>
    <w:tmpl w:val="DB8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07FBB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34CC4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D51E2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577AE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341BE"/>
    <w:multiLevelType w:val="hybridMultilevel"/>
    <w:tmpl w:val="C41CF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B082A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62807"/>
    <w:multiLevelType w:val="multilevel"/>
    <w:tmpl w:val="966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1407F"/>
    <w:multiLevelType w:val="hybridMultilevel"/>
    <w:tmpl w:val="817292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E7D50"/>
    <w:multiLevelType w:val="hybridMultilevel"/>
    <w:tmpl w:val="B2E4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50F"/>
    <w:multiLevelType w:val="hybridMultilevel"/>
    <w:tmpl w:val="F4449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F4357"/>
    <w:multiLevelType w:val="hybridMultilevel"/>
    <w:tmpl w:val="4716A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4574B"/>
    <w:multiLevelType w:val="multilevel"/>
    <w:tmpl w:val="65781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20B18"/>
    <w:multiLevelType w:val="multilevel"/>
    <w:tmpl w:val="67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46287"/>
    <w:multiLevelType w:val="multilevel"/>
    <w:tmpl w:val="37D8D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8"/>
  </w:num>
  <w:num w:numId="5">
    <w:abstractNumId w:val="7"/>
  </w:num>
  <w:num w:numId="6">
    <w:abstractNumId w:val="9"/>
  </w:num>
  <w:num w:numId="7">
    <w:abstractNumId w:val="3"/>
  </w:num>
  <w:num w:numId="8">
    <w:abstractNumId w:val="25"/>
  </w:num>
  <w:num w:numId="9">
    <w:abstractNumId w:val="23"/>
  </w:num>
  <w:num w:numId="10">
    <w:abstractNumId w:val="8"/>
  </w:num>
  <w:num w:numId="11">
    <w:abstractNumId w:val="22"/>
  </w:num>
  <w:num w:numId="12">
    <w:abstractNumId w:val="24"/>
  </w:num>
  <w:num w:numId="13">
    <w:abstractNumId w:val="17"/>
  </w:num>
  <w:num w:numId="14">
    <w:abstractNumId w:val="21"/>
  </w:num>
  <w:num w:numId="15">
    <w:abstractNumId w:val="2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5">
    <w:abstractNumId w:val="10"/>
  </w:num>
  <w:num w:numId="36">
    <w:abstractNumId w:val="26"/>
  </w:num>
  <w:num w:numId="37">
    <w:abstractNumId w:val="16"/>
  </w:num>
  <w:num w:numId="38">
    <w:abstractNumId w:val="27"/>
  </w:num>
  <w:num w:numId="39">
    <w:abstractNumId w:val="12"/>
  </w:num>
  <w:num w:numId="40">
    <w:abstractNumId w:val="20"/>
  </w:num>
  <w:num w:numId="41">
    <w:abstractNumId w:val="13"/>
  </w:num>
  <w:num w:numId="42">
    <w:abstractNumId w:val="1"/>
  </w:num>
  <w:num w:numId="43">
    <w:abstractNumId w:val="28"/>
  </w:num>
  <w:num w:numId="44">
    <w:abstractNumId w:val="29"/>
  </w:num>
  <w:num w:numId="45">
    <w:abstractNumId w:val="0"/>
  </w:num>
  <w:num w:numId="46">
    <w:abstractNumId w:val="11"/>
  </w:num>
  <w:num w:numId="47">
    <w:abstractNumId w:val="3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A"/>
    <w:rsid w:val="00006FB6"/>
    <w:rsid w:val="001B34C8"/>
    <w:rsid w:val="001B65BB"/>
    <w:rsid w:val="001C4C9E"/>
    <w:rsid w:val="001E067B"/>
    <w:rsid w:val="0027543E"/>
    <w:rsid w:val="00296002"/>
    <w:rsid w:val="00312029"/>
    <w:rsid w:val="003A52C1"/>
    <w:rsid w:val="0049509D"/>
    <w:rsid w:val="005915EB"/>
    <w:rsid w:val="005D044A"/>
    <w:rsid w:val="00732D49"/>
    <w:rsid w:val="00883ADB"/>
    <w:rsid w:val="008B6ADE"/>
    <w:rsid w:val="00A835FC"/>
    <w:rsid w:val="00B37697"/>
    <w:rsid w:val="00B81817"/>
    <w:rsid w:val="00C008E9"/>
    <w:rsid w:val="00C474FD"/>
    <w:rsid w:val="00CD69E4"/>
    <w:rsid w:val="00EC142A"/>
    <w:rsid w:val="00ED1198"/>
    <w:rsid w:val="00E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DE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44A"/>
  </w:style>
  <w:style w:type="paragraph" w:styleId="berschrift3">
    <w:name w:val="heading 3"/>
    <w:basedOn w:val="Standard"/>
    <w:link w:val="berschrift3Zeichen"/>
    <w:uiPriority w:val="9"/>
    <w:qFormat/>
    <w:rsid w:val="001C4C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44A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1C4C9E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1C4C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465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4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44A"/>
  </w:style>
  <w:style w:type="paragraph" w:styleId="berschrift3">
    <w:name w:val="heading 3"/>
    <w:basedOn w:val="Standard"/>
    <w:link w:val="berschrift3Zeichen"/>
    <w:uiPriority w:val="9"/>
    <w:qFormat/>
    <w:rsid w:val="001C4C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44A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1C4C9E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1C4C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465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4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11603</Characters>
  <Application>Microsoft Macintosh Word</Application>
  <DocSecurity>0</DocSecurity>
  <Lines>96</Lines>
  <Paragraphs>26</Paragraphs>
  <ScaleCrop>false</ScaleCrop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8</cp:revision>
  <dcterms:created xsi:type="dcterms:W3CDTF">2015-12-28T12:08:00Z</dcterms:created>
  <dcterms:modified xsi:type="dcterms:W3CDTF">2016-03-29T09:52:00Z</dcterms:modified>
</cp:coreProperties>
</file>